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A6" w:rsidRPr="00EA7A4A" w:rsidRDefault="00D43C26" w:rsidP="00D61DA6">
      <w:pPr>
        <w:shd w:val="clear" w:color="auto" w:fill="FFFFFF"/>
        <w:spacing w:line="240" w:lineRule="atLeast"/>
        <w:ind w:left="426"/>
        <w:jc w:val="center"/>
        <w:outlineLvl w:val="0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 xml:space="preserve">                  </w:t>
      </w:r>
      <w:r w:rsidR="00D61DA6" w:rsidRPr="00EA7A4A">
        <w:rPr>
          <w:rFonts w:ascii="Times New Roman" w:hAnsi="Times New Roman" w:cs="Times New Roman"/>
          <w:b/>
          <w:sz w:val="26"/>
          <w:szCs w:val="28"/>
        </w:rPr>
        <w:t xml:space="preserve">МКУК г-к Кисловодска «ЦБС» </w:t>
      </w:r>
      <w:r>
        <w:rPr>
          <w:rFonts w:ascii="Times New Roman" w:hAnsi="Times New Roman" w:cs="Times New Roman"/>
          <w:b/>
          <w:sz w:val="26"/>
          <w:szCs w:val="28"/>
        </w:rPr>
        <w:t xml:space="preserve">          </w:t>
      </w:r>
      <w:r w:rsidR="00115E25"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  <w:t>14</w:t>
      </w:r>
      <w:r w:rsidRPr="004F648D"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  <w:t xml:space="preserve"> +</w:t>
      </w:r>
    </w:p>
    <w:p w:rsidR="00D61DA6" w:rsidRPr="00EA7A4A" w:rsidRDefault="00D61DA6" w:rsidP="00D61DA6">
      <w:pPr>
        <w:shd w:val="clear" w:color="auto" w:fill="FFFFFF"/>
        <w:spacing w:line="240" w:lineRule="atLeast"/>
        <w:ind w:left="426"/>
        <w:jc w:val="center"/>
        <w:outlineLvl w:val="0"/>
        <w:rPr>
          <w:rFonts w:ascii="Times New Roman" w:hAnsi="Times New Roman" w:cs="Times New Roman"/>
          <w:b/>
          <w:sz w:val="26"/>
          <w:szCs w:val="28"/>
        </w:rPr>
      </w:pPr>
      <w:r w:rsidRPr="00EA7A4A">
        <w:rPr>
          <w:rFonts w:ascii="Times New Roman" w:hAnsi="Times New Roman" w:cs="Times New Roman"/>
          <w:b/>
          <w:sz w:val="26"/>
          <w:szCs w:val="28"/>
        </w:rPr>
        <w:t>Библиотека-филиал № 5</w:t>
      </w:r>
    </w:p>
    <w:p w:rsidR="00D61DA6" w:rsidRPr="00EA7A4A" w:rsidRDefault="00D61DA6" w:rsidP="00D61DA6">
      <w:pPr>
        <w:spacing w:line="240" w:lineRule="atLeast"/>
        <w:jc w:val="both"/>
        <w:rPr>
          <w:sz w:val="26"/>
          <w:szCs w:val="28"/>
        </w:rPr>
      </w:pPr>
    </w:p>
    <w:p w:rsidR="00D61DA6" w:rsidRPr="00EA7A4A" w:rsidRDefault="00D43C26" w:rsidP="00D43C26">
      <w:pPr>
        <w:spacing w:line="240" w:lineRule="atLeast"/>
        <w:jc w:val="right"/>
        <w:rPr>
          <w:sz w:val="26"/>
          <w:szCs w:val="28"/>
        </w:rPr>
      </w:pPr>
      <w:r w:rsidRPr="00D43C26">
        <w:rPr>
          <w:noProof/>
          <w:sz w:val="26"/>
          <w:szCs w:val="28"/>
        </w:rPr>
        <w:drawing>
          <wp:inline distT="0" distB="0" distL="0" distR="0">
            <wp:extent cx="1193374" cy="895350"/>
            <wp:effectExtent l="57150" t="57150" r="63926" b="57150"/>
            <wp:docPr id="9" name="Рисунок 1" descr="http://azbukabez.ru/uploads/posts/2017-10/3927653024aff6e6fe1eb6eb10dbfcf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zbukabez.ru/uploads/posts/2017-10/3927653024aff6e6fe1eb6eb10dbfcf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374" cy="89535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chemeClr val="accent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6FF" w:rsidRPr="00EA7A4A" w:rsidRDefault="009E46FF" w:rsidP="00D61DA6">
      <w:pPr>
        <w:tabs>
          <w:tab w:val="right" w:pos="1620"/>
          <w:tab w:val="left" w:pos="2700"/>
          <w:tab w:val="left" w:pos="4680"/>
        </w:tabs>
        <w:spacing w:line="240" w:lineRule="atLeast"/>
        <w:jc w:val="right"/>
        <w:rPr>
          <w:sz w:val="26"/>
          <w:szCs w:val="28"/>
        </w:rPr>
      </w:pPr>
    </w:p>
    <w:p w:rsidR="00EF457F" w:rsidRPr="00D43C26" w:rsidRDefault="00D43C26" w:rsidP="00D43C26">
      <w:pPr>
        <w:tabs>
          <w:tab w:val="right" w:pos="1620"/>
          <w:tab w:val="left" w:pos="2700"/>
          <w:tab w:val="left" w:pos="4680"/>
        </w:tabs>
        <w:spacing w:line="240" w:lineRule="atLeast"/>
        <w:jc w:val="right"/>
        <w:rPr>
          <w:sz w:val="26"/>
          <w:szCs w:val="28"/>
        </w:rPr>
      </w:pPr>
      <w:r>
        <w:rPr>
          <w:sz w:val="26"/>
          <w:szCs w:val="28"/>
        </w:rPr>
        <w:t xml:space="preserve"> </w:t>
      </w:r>
    </w:p>
    <w:p w:rsidR="00D61DA6" w:rsidRPr="00EA7A4A" w:rsidRDefault="006A0C6E" w:rsidP="009E46FF">
      <w:pPr>
        <w:shd w:val="clear" w:color="auto" w:fill="FFFFFF"/>
        <w:jc w:val="center"/>
        <w:rPr>
          <w:bCs/>
          <w:sz w:val="26"/>
          <w:szCs w:val="28"/>
        </w:rPr>
      </w:pPr>
      <w:r w:rsidRPr="006A0C6E">
        <w:rPr>
          <w:bCs/>
          <w:sz w:val="26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0.5pt;height:94.5pt" fillcolor="#06c" strokecolor="#9cf" strokeweight="1.5pt">
            <v:shadow on="t" color="#900" opacity=".5"/>
            <v:textpath style="font-family:&quot;Impact&quot;;v-text-kern:t" trim="t" fitpath="t" string="Алкоголизм - &#10;пагубная страсть"/>
          </v:shape>
        </w:pict>
      </w:r>
    </w:p>
    <w:p w:rsidR="00D61DA6" w:rsidRPr="00EA7A4A" w:rsidRDefault="00D61DA6" w:rsidP="00D43C26">
      <w:pPr>
        <w:shd w:val="clear" w:color="auto" w:fill="FFFFFF"/>
        <w:jc w:val="both"/>
        <w:rPr>
          <w:bCs/>
          <w:sz w:val="26"/>
          <w:szCs w:val="28"/>
        </w:rPr>
      </w:pPr>
    </w:p>
    <w:p w:rsidR="00D43C26" w:rsidRDefault="00D43C26" w:rsidP="001E6BCD">
      <w:pPr>
        <w:shd w:val="clear" w:color="auto" w:fill="FFFFFF"/>
        <w:jc w:val="center"/>
        <w:rPr>
          <w:noProof/>
        </w:rPr>
      </w:pPr>
    </w:p>
    <w:p w:rsidR="009E46FF" w:rsidRPr="00EA7A4A" w:rsidRDefault="00D43C26" w:rsidP="001E6BCD">
      <w:pPr>
        <w:shd w:val="clear" w:color="auto" w:fill="FFFFFF"/>
        <w:jc w:val="center"/>
        <w:rPr>
          <w:rFonts w:ascii="Arial Black" w:hAnsi="Arial Black"/>
          <w:bCs/>
          <w:noProof/>
          <w:sz w:val="26"/>
          <w:szCs w:val="28"/>
        </w:rPr>
      </w:pPr>
      <w:r>
        <w:rPr>
          <w:noProof/>
        </w:rPr>
        <w:drawing>
          <wp:inline distT="0" distB="0" distL="0" distR="0">
            <wp:extent cx="3403623" cy="2270217"/>
            <wp:effectExtent l="95250" t="95250" r="101577" b="91983"/>
            <wp:docPr id="3" name="Рисунок 2" descr="http://vash-shop.com.ua/wp-content/uploads/alkogolizm-lechenie-pri-pomoshchi-bioenergoterapii-i-terapii-rej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ash-shop.com.ua/wp-content/uploads/alkogolizm-lechenie-pri-pomoshchi-bioenergoterapii-i-terapii-rejk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509" cy="2274810"/>
                    </a:xfrm>
                    <a:prstGeom prst="rect">
                      <a:avLst/>
                    </a:prstGeom>
                    <a:noFill/>
                    <a:ln w="88900" cmpd="tri">
                      <a:solidFill>
                        <a:schemeClr val="accent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6FF" w:rsidRPr="00EA7A4A" w:rsidRDefault="009E46FF" w:rsidP="002974F8">
      <w:pPr>
        <w:shd w:val="clear" w:color="auto" w:fill="FFFFFF"/>
        <w:ind w:left="426"/>
        <w:jc w:val="center"/>
        <w:rPr>
          <w:rFonts w:ascii="Arial Black" w:hAnsi="Arial Black"/>
          <w:bCs/>
          <w:noProof/>
          <w:sz w:val="26"/>
          <w:szCs w:val="28"/>
        </w:rPr>
      </w:pPr>
    </w:p>
    <w:p w:rsidR="00D43C26" w:rsidRDefault="00D61DA6" w:rsidP="00D43C26">
      <w:pPr>
        <w:shd w:val="clear" w:color="auto" w:fill="FFFFFF"/>
        <w:ind w:left="567"/>
        <w:jc w:val="both"/>
        <w:rPr>
          <w:rFonts w:ascii="Times New Roman" w:hAnsi="Times New Roman" w:cs="Times New Roman"/>
          <w:sz w:val="26"/>
          <w:szCs w:val="28"/>
        </w:rPr>
      </w:pPr>
      <w:r w:rsidRPr="00EA7A4A">
        <w:rPr>
          <w:sz w:val="26"/>
          <w:szCs w:val="28"/>
        </w:rPr>
        <w:t xml:space="preserve"> </w:t>
      </w:r>
      <w:r w:rsidRPr="00EA7A4A">
        <w:rPr>
          <w:rFonts w:ascii="Times New Roman" w:hAnsi="Times New Roman" w:cs="Times New Roman"/>
          <w:sz w:val="26"/>
          <w:szCs w:val="28"/>
        </w:rPr>
        <w:t xml:space="preserve">             </w:t>
      </w:r>
      <w:r w:rsidR="001E6BCD">
        <w:rPr>
          <w:rFonts w:ascii="Times New Roman" w:hAnsi="Times New Roman" w:cs="Times New Roman"/>
          <w:sz w:val="26"/>
          <w:szCs w:val="28"/>
        </w:rPr>
        <w:t xml:space="preserve">   </w:t>
      </w:r>
    </w:p>
    <w:p w:rsidR="00D61DA6" w:rsidRPr="00D43C26" w:rsidRDefault="00EA7A4A" w:rsidP="00D43C26">
      <w:pPr>
        <w:shd w:val="clear" w:color="auto" w:fill="FFFFFF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D43C26">
        <w:rPr>
          <w:rFonts w:ascii="Times New Roman" w:hAnsi="Times New Roman" w:cs="Times New Roman"/>
          <w:b/>
          <w:sz w:val="26"/>
          <w:szCs w:val="28"/>
        </w:rPr>
        <w:t>К</w:t>
      </w:r>
      <w:r w:rsidR="00D61DA6" w:rsidRPr="00D43C26">
        <w:rPr>
          <w:rFonts w:ascii="Times New Roman" w:hAnsi="Times New Roman" w:cs="Times New Roman"/>
          <w:b/>
          <w:sz w:val="26"/>
          <w:szCs w:val="28"/>
        </w:rPr>
        <w:t>исловодск, 2012 г.</w:t>
      </w:r>
    </w:p>
    <w:p w:rsidR="005B12A7" w:rsidRPr="00EA7A4A" w:rsidRDefault="005B12A7" w:rsidP="005B12A7">
      <w:pPr>
        <w:jc w:val="center"/>
        <w:rPr>
          <w:rFonts w:ascii="Times New Roman" w:hAnsi="Times New Roman" w:cs="Times New Roman"/>
          <w:b/>
          <w:i/>
          <w:color w:val="3131DB"/>
          <w:sz w:val="26"/>
          <w:szCs w:val="28"/>
        </w:rPr>
      </w:pPr>
      <w:r w:rsidRPr="00EA7A4A">
        <w:rPr>
          <w:rFonts w:ascii="Times New Roman" w:hAnsi="Times New Roman" w:cs="Times New Roman"/>
          <w:b/>
          <w:i/>
          <w:color w:val="3131DB"/>
          <w:sz w:val="26"/>
          <w:szCs w:val="28"/>
        </w:rPr>
        <w:lastRenderedPageBreak/>
        <w:t>Алкоголик – не просто любитель выпить. Так называют человека, который страдает от алкоголизма – зависимости организма от поступления в него спиртных напитков.</w:t>
      </w:r>
    </w:p>
    <w:p w:rsidR="005B12A7" w:rsidRPr="00EA7A4A" w:rsidRDefault="005B12A7" w:rsidP="005B12A7">
      <w:pPr>
        <w:jc w:val="both"/>
        <w:rPr>
          <w:rFonts w:ascii="Times New Roman" w:hAnsi="Times New Roman" w:cs="Times New Roman"/>
          <w:sz w:val="26"/>
          <w:szCs w:val="16"/>
        </w:rPr>
      </w:pPr>
    </w:p>
    <w:p w:rsidR="005B12A7" w:rsidRPr="00EA7A4A" w:rsidRDefault="005B12A7" w:rsidP="005B12A7">
      <w:pPr>
        <w:jc w:val="center"/>
        <w:rPr>
          <w:rFonts w:ascii="Times New Roman" w:hAnsi="Times New Roman" w:cs="Times New Roman"/>
          <w:b/>
          <w:i/>
          <w:color w:val="3131DB"/>
          <w:sz w:val="26"/>
          <w:szCs w:val="28"/>
          <w:u w:val="single"/>
        </w:rPr>
      </w:pPr>
      <w:r w:rsidRPr="00EA7A4A">
        <w:rPr>
          <w:rFonts w:ascii="Times New Roman" w:hAnsi="Times New Roman" w:cs="Times New Roman"/>
          <w:b/>
          <w:i/>
          <w:color w:val="3131DB"/>
          <w:sz w:val="26"/>
          <w:szCs w:val="28"/>
          <w:u w:val="single"/>
        </w:rPr>
        <w:t>Что такое алкоголизм?</w:t>
      </w:r>
    </w:p>
    <w:p w:rsidR="005B12A7" w:rsidRPr="00EA7A4A" w:rsidRDefault="005B12A7" w:rsidP="005B12A7">
      <w:pPr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EA7A4A">
        <w:rPr>
          <w:rFonts w:ascii="Times New Roman" w:hAnsi="Times New Roman" w:cs="Times New Roman"/>
          <w:sz w:val="26"/>
          <w:szCs w:val="28"/>
        </w:rPr>
        <w:t>Алкоголизм – это хроническое заболевание, которое может длиться годами и даже десятилетиями. Страдающие им люди фактически одержимы алкоголем и не могут контролировать количество употребляемого, даже если это вызывает серьезные проблемы дома или на работе.</w:t>
      </w:r>
    </w:p>
    <w:p w:rsidR="005B12A7" w:rsidRPr="00EA7A4A" w:rsidRDefault="005B12A7" w:rsidP="005B12A7">
      <w:pPr>
        <w:jc w:val="both"/>
        <w:rPr>
          <w:rFonts w:ascii="Times New Roman" w:hAnsi="Times New Roman" w:cs="Times New Roman"/>
          <w:sz w:val="26"/>
          <w:szCs w:val="16"/>
        </w:rPr>
      </w:pPr>
    </w:p>
    <w:p w:rsidR="005B12A7" w:rsidRPr="00EA7A4A" w:rsidRDefault="005B12A7" w:rsidP="005B12A7">
      <w:pPr>
        <w:jc w:val="center"/>
        <w:rPr>
          <w:rFonts w:ascii="Times New Roman" w:hAnsi="Times New Roman" w:cs="Times New Roman"/>
          <w:b/>
          <w:i/>
          <w:color w:val="3131DB"/>
          <w:sz w:val="26"/>
          <w:szCs w:val="28"/>
          <w:u w:val="single"/>
        </w:rPr>
      </w:pPr>
      <w:r w:rsidRPr="00EA7A4A">
        <w:rPr>
          <w:rFonts w:ascii="Times New Roman" w:hAnsi="Times New Roman" w:cs="Times New Roman"/>
          <w:b/>
          <w:i/>
          <w:color w:val="3131DB"/>
          <w:sz w:val="26"/>
          <w:szCs w:val="28"/>
          <w:u w:val="single"/>
        </w:rPr>
        <w:t xml:space="preserve">Если </w:t>
      </w:r>
      <w:proofErr w:type="gramStart"/>
      <w:r w:rsidRPr="00EA7A4A">
        <w:rPr>
          <w:rFonts w:ascii="Times New Roman" w:hAnsi="Times New Roman" w:cs="Times New Roman"/>
          <w:b/>
          <w:i/>
          <w:color w:val="3131DB"/>
          <w:sz w:val="26"/>
          <w:szCs w:val="28"/>
          <w:u w:val="single"/>
        </w:rPr>
        <w:t>близкий</w:t>
      </w:r>
      <w:proofErr w:type="gramEnd"/>
      <w:r w:rsidRPr="00EA7A4A">
        <w:rPr>
          <w:rFonts w:ascii="Times New Roman" w:hAnsi="Times New Roman" w:cs="Times New Roman"/>
          <w:b/>
          <w:i/>
          <w:color w:val="3131DB"/>
          <w:sz w:val="26"/>
          <w:szCs w:val="28"/>
          <w:u w:val="single"/>
        </w:rPr>
        <w:t xml:space="preserve"> зависим от алкоголя</w:t>
      </w:r>
    </w:p>
    <w:p w:rsidR="005B12A7" w:rsidRPr="00EA7A4A" w:rsidRDefault="005B12A7" w:rsidP="005B12A7">
      <w:pPr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EA7A4A">
        <w:rPr>
          <w:rFonts w:ascii="Times New Roman" w:hAnsi="Times New Roman" w:cs="Times New Roman"/>
          <w:sz w:val="26"/>
          <w:szCs w:val="28"/>
        </w:rPr>
        <w:t>Обнаружили у близкого человека признаки алкоголизма? Это повод для серьезного разговора. Помните, что бессмысленно разговаривать с зависимым человеком, когда он находится в состоянии опьянения и в похмелье. Строить разговор с зависимым человеком и подобрать убедительные аргументы, которые заставят его начать лечение, можно научиться в специальных группах для семей зависимых.</w:t>
      </w:r>
    </w:p>
    <w:p w:rsidR="005B12A7" w:rsidRPr="00EA7A4A" w:rsidRDefault="005B12A7" w:rsidP="005B12A7">
      <w:pPr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EA7A4A">
        <w:rPr>
          <w:rFonts w:ascii="Times New Roman" w:hAnsi="Times New Roman" w:cs="Times New Roman"/>
          <w:sz w:val="26"/>
          <w:szCs w:val="28"/>
        </w:rPr>
        <w:t>Существует миф о том, что употребление умеренного количества спиртных напитков не вызывает серьезных физических и психологических проблем и даже полезно для здоровья. Но нередко даже умеренная выпивка заканчивается развитием алкоголизма.</w:t>
      </w:r>
    </w:p>
    <w:p w:rsidR="005B12A7" w:rsidRPr="00EA7A4A" w:rsidRDefault="005B12A7" w:rsidP="005B12A7">
      <w:pPr>
        <w:jc w:val="both"/>
        <w:rPr>
          <w:rFonts w:ascii="Times New Roman" w:hAnsi="Times New Roman" w:cs="Times New Roman"/>
          <w:sz w:val="26"/>
          <w:szCs w:val="16"/>
        </w:rPr>
      </w:pPr>
    </w:p>
    <w:p w:rsidR="005B12A7" w:rsidRPr="00EA7A4A" w:rsidRDefault="005B12A7" w:rsidP="005B12A7">
      <w:pPr>
        <w:jc w:val="center"/>
        <w:rPr>
          <w:rFonts w:ascii="Times New Roman" w:hAnsi="Times New Roman" w:cs="Times New Roman"/>
          <w:b/>
          <w:i/>
          <w:color w:val="3131DB"/>
          <w:sz w:val="26"/>
          <w:szCs w:val="28"/>
          <w:u w:val="single"/>
        </w:rPr>
      </w:pPr>
      <w:r w:rsidRPr="00EA7A4A">
        <w:rPr>
          <w:rFonts w:ascii="Times New Roman" w:hAnsi="Times New Roman" w:cs="Times New Roman"/>
          <w:b/>
          <w:i/>
          <w:color w:val="3131DB"/>
          <w:sz w:val="26"/>
          <w:szCs w:val="28"/>
          <w:u w:val="single"/>
        </w:rPr>
        <w:t>Статистика алкоголизма</w:t>
      </w:r>
    </w:p>
    <w:p w:rsidR="005B12A7" w:rsidRPr="00EA7A4A" w:rsidRDefault="005B12A7" w:rsidP="005B12A7">
      <w:pPr>
        <w:pStyle w:val="a6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6"/>
          <w:szCs w:val="28"/>
        </w:rPr>
      </w:pPr>
      <w:r w:rsidRPr="00EA7A4A">
        <w:rPr>
          <w:rFonts w:ascii="Times New Roman" w:hAnsi="Times New Roman" w:cs="Times New Roman"/>
          <w:sz w:val="26"/>
          <w:szCs w:val="28"/>
        </w:rPr>
        <w:t xml:space="preserve">По данным Всемирной организации здравоохранения, в мире около 140 миллионов людей, страдающих алкоголизмом, и большинство из них никак не лечится. </w:t>
      </w:r>
    </w:p>
    <w:p w:rsidR="005B12A7" w:rsidRPr="00EA7A4A" w:rsidRDefault="005B12A7" w:rsidP="005B12A7">
      <w:pPr>
        <w:pStyle w:val="a6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6"/>
          <w:szCs w:val="28"/>
        </w:rPr>
      </w:pPr>
      <w:r w:rsidRPr="00EA7A4A">
        <w:rPr>
          <w:rFonts w:ascii="Times New Roman" w:hAnsi="Times New Roman" w:cs="Times New Roman"/>
          <w:sz w:val="26"/>
          <w:szCs w:val="28"/>
        </w:rPr>
        <w:t>Только в США около 30 процентов населения сообщает о наличии эпизодов злоупотребления алкоголем в их жизни.</w:t>
      </w:r>
    </w:p>
    <w:p w:rsidR="005B12A7" w:rsidRPr="00EA7A4A" w:rsidRDefault="005B12A7" w:rsidP="005B12A7">
      <w:pPr>
        <w:pStyle w:val="a6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6"/>
          <w:szCs w:val="28"/>
        </w:rPr>
      </w:pPr>
      <w:r w:rsidRPr="00EA7A4A">
        <w:rPr>
          <w:rFonts w:ascii="Times New Roman" w:hAnsi="Times New Roman" w:cs="Times New Roman"/>
          <w:sz w:val="26"/>
          <w:szCs w:val="28"/>
        </w:rPr>
        <w:t xml:space="preserve">Результаты исследования канадских ученых </w:t>
      </w:r>
      <w:r w:rsidRPr="00EA7A4A">
        <w:rPr>
          <w:rFonts w:ascii="Times New Roman" w:hAnsi="Times New Roman" w:cs="Times New Roman"/>
          <w:sz w:val="26"/>
          <w:szCs w:val="28"/>
        </w:rPr>
        <w:lastRenderedPageBreak/>
        <w:t>показывают, что алкоголь – причина каждой двадцать пятой смерти в мире.</w:t>
      </w:r>
    </w:p>
    <w:p w:rsidR="005B12A7" w:rsidRPr="00EA7A4A" w:rsidRDefault="005B12A7" w:rsidP="005B12A7">
      <w:pPr>
        <w:pStyle w:val="a6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6"/>
          <w:szCs w:val="28"/>
        </w:rPr>
      </w:pPr>
      <w:r w:rsidRPr="00EA7A4A">
        <w:rPr>
          <w:rFonts w:ascii="Times New Roman" w:hAnsi="Times New Roman" w:cs="Times New Roman"/>
          <w:sz w:val="26"/>
          <w:szCs w:val="28"/>
        </w:rPr>
        <w:t>У мужчин риск начать регулярно злоупотреблять алкоголем – 15 процентов. Стать алкоголиком – 10. У женщин риск развития алкоголизма еще выше.</w:t>
      </w:r>
    </w:p>
    <w:p w:rsidR="005B12A7" w:rsidRPr="00EA7A4A" w:rsidRDefault="005B12A7" w:rsidP="005B12A7">
      <w:pPr>
        <w:jc w:val="both"/>
        <w:rPr>
          <w:rFonts w:ascii="Times New Roman" w:hAnsi="Times New Roman" w:cs="Times New Roman"/>
          <w:sz w:val="26"/>
          <w:szCs w:val="16"/>
        </w:rPr>
      </w:pPr>
    </w:p>
    <w:p w:rsidR="005B12A7" w:rsidRPr="00EA7A4A" w:rsidRDefault="005B12A7" w:rsidP="005B12A7">
      <w:pPr>
        <w:jc w:val="center"/>
        <w:rPr>
          <w:rFonts w:ascii="Times New Roman" w:hAnsi="Times New Roman" w:cs="Times New Roman"/>
          <w:b/>
          <w:i/>
          <w:color w:val="3131DB"/>
          <w:sz w:val="26"/>
          <w:szCs w:val="28"/>
          <w:u w:val="single"/>
        </w:rPr>
      </w:pPr>
      <w:r w:rsidRPr="00EA7A4A">
        <w:rPr>
          <w:rFonts w:ascii="Times New Roman" w:hAnsi="Times New Roman" w:cs="Times New Roman"/>
          <w:b/>
          <w:i/>
          <w:color w:val="3131DB"/>
          <w:sz w:val="26"/>
          <w:szCs w:val="28"/>
          <w:u w:val="single"/>
        </w:rPr>
        <w:t>Стадии алкоголизма</w:t>
      </w:r>
    </w:p>
    <w:p w:rsidR="005B12A7" w:rsidRPr="00EA7A4A" w:rsidRDefault="005B12A7" w:rsidP="005B12A7">
      <w:pPr>
        <w:jc w:val="both"/>
        <w:rPr>
          <w:rFonts w:ascii="Times New Roman" w:hAnsi="Times New Roman" w:cs="Times New Roman"/>
          <w:sz w:val="26"/>
          <w:szCs w:val="28"/>
        </w:rPr>
      </w:pPr>
      <w:r w:rsidRPr="00EA7A4A">
        <w:rPr>
          <w:rFonts w:ascii="Times New Roman" w:hAnsi="Times New Roman" w:cs="Times New Roman"/>
          <w:sz w:val="26"/>
          <w:szCs w:val="28"/>
          <w:u w:val="single"/>
        </w:rPr>
        <w:t>1.</w:t>
      </w:r>
      <w:r w:rsidRPr="00EA7A4A">
        <w:rPr>
          <w:rFonts w:ascii="Times New Roman" w:hAnsi="Times New Roman" w:cs="Times New Roman"/>
          <w:sz w:val="26"/>
          <w:szCs w:val="28"/>
        </w:rPr>
        <w:t xml:space="preserve"> </w:t>
      </w:r>
      <w:r w:rsidRPr="00EA7A4A">
        <w:rPr>
          <w:rFonts w:ascii="Times New Roman" w:hAnsi="Times New Roman" w:cs="Times New Roman"/>
          <w:i/>
          <w:color w:val="3131DB"/>
          <w:sz w:val="26"/>
          <w:szCs w:val="28"/>
        </w:rPr>
        <w:t>Продром.</w:t>
      </w:r>
      <w:r w:rsidRPr="00EA7A4A">
        <w:rPr>
          <w:rFonts w:ascii="Times New Roman" w:hAnsi="Times New Roman" w:cs="Times New Roman"/>
          <w:sz w:val="26"/>
          <w:szCs w:val="28"/>
        </w:rPr>
        <w:t xml:space="preserve"> Его называют «нулевой стадией» алкоголизма или бытовым пьянством. Характеризуется ситуативным употреблением спиртных напитков, которое редко заканчивается тяжелыми последствиями. На этой стадии человек способен спокойно обходиться без выпивки и прекратить употребление алкоголя на любой срок. Но если он выпивает ежедневно, через </w:t>
      </w:r>
      <w:proofErr w:type="gramStart"/>
      <w:r w:rsidRPr="00EA7A4A">
        <w:rPr>
          <w:rFonts w:ascii="Times New Roman" w:hAnsi="Times New Roman" w:cs="Times New Roman"/>
          <w:sz w:val="26"/>
          <w:szCs w:val="28"/>
        </w:rPr>
        <w:t>полгода-год</w:t>
      </w:r>
      <w:proofErr w:type="gramEnd"/>
      <w:r w:rsidRPr="00EA7A4A">
        <w:rPr>
          <w:rFonts w:ascii="Times New Roman" w:hAnsi="Times New Roman" w:cs="Times New Roman"/>
          <w:sz w:val="26"/>
          <w:szCs w:val="28"/>
        </w:rPr>
        <w:t xml:space="preserve"> у него может начаться развитие алкоголизма.</w:t>
      </w:r>
    </w:p>
    <w:p w:rsidR="005B12A7" w:rsidRPr="00EA7A4A" w:rsidRDefault="005B12A7" w:rsidP="005B12A7">
      <w:pPr>
        <w:jc w:val="both"/>
        <w:rPr>
          <w:rFonts w:ascii="Times New Roman" w:hAnsi="Times New Roman" w:cs="Times New Roman"/>
          <w:sz w:val="26"/>
          <w:szCs w:val="28"/>
        </w:rPr>
      </w:pPr>
      <w:r w:rsidRPr="00EA7A4A">
        <w:rPr>
          <w:rFonts w:ascii="Times New Roman" w:hAnsi="Times New Roman" w:cs="Times New Roman"/>
          <w:sz w:val="26"/>
          <w:szCs w:val="28"/>
          <w:u w:val="single"/>
        </w:rPr>
        <w:t>2.</w:t>
      </w:r>
      <w:r w:rsidRPr="00EA7A4A">
        <w:rPr>
          <w:rFonts w:ascii="Times New Roman" w:hAnsi="Times New Roman" w:cs="Times New Roman"/>
          <w:sz w:val="26"/>
          <w:szCs w:val="28"/>
        </w:rPr>
        <w:t xml:space="preserve"> </w:t>
      </w:r>
      <w:r w:rsidRPr="00EA7A4A">
        <w:rPr>
          <w:rFonts w:ascii="Times New Roman" w:hAnsi="Times New Roman" w:cs="Times New Roman"/>
          <w:i/>
          <w:color w:val="3131DB"/>
          <w:sz w:val="26"/>
          <w:szCs w:val="28"/>
        </w:rPr>
        <w:t>Первая стадия алкоголизма.</w:t>
      </w:r>
      <w:r w:rsidRPr="00EA7A4A">
        <w:rPr>
          <w:rFonts w:ascii="Times New Roman" w:hAnsi="Times New Roman" w:cs="Times New Roman"/>
          <w:sz w:val="26"/>
          <w:szCs w:val="28"/>
        </w:rPr>
        <w:t xml:space="preserve"> Желание выпить становится труднопреодолимым, человек перестает контролировать количество </w:t>
      </w:r>
      <w:proofErr w:type="gramStart"/>
      <w:r w:rsidRPr="00EA7A4A">
        <w:rPr>
          <w:rFonts w:ascii="Times New Roman" w:hAnsi="Times New Roman" w:cs="Times New Roman"/>
          <w:sz w:val="26"/>
          <w:szCs w:val="28"/>
        </w:rPr>
        <w:t>выпитого</w:t>
      </w:r>
      <w:proofErr w:type="gramEnd"/>
      <w:r w:rsidRPr="00EA7A4A">
        <w:rPr>
          <w:rFonts w:ascii="Times New Roman" w:hAnsi="Times New Roman" w:cs="Times New Roman"/>
          <w:sz w:val="26"/>
          <w:szCs w:val="28"/>
        </w:rPr>
        <w:t>. Обычно на этой стадии исчезает критичность к своему состоянию и появляется тенденция объяснять свое пьянство внешними причинами.</w:t>
      </w:r>
    </w:p>
    <w:p w:rsidR="005B12A7" w:rsidRPr="00EA7A4A" w:rsidRDefault="005B12A7" w:rsidP="005B12A7">
      <w:pPr>
        <w:jc w:val="both"/>
        <w:rPr>
          <w:rFonts w:ascii="Times New Roman" w:hAnsi="Times New Roman" w:cs="Times New Roman"/>
          <w:sz w:val="26"/>
          <w:szCs w:val="28"/>
        </w:rPr>
      </w:pPr>
      <w:r w:rsidRPr="00EA7A4A">
        <w:rPr>
          <w:rFonts w:ascii="Times New Roman" w:hAnsi="Times New Roman" w:cs="Times New Roman"/>
          <w:sz w:val="26"/>
          <w:szCs w:val="28"/>
          <w:u w:val="single"/>
        </w:rPr>
        <w:t>3.</w:t>
      </w:r>
      <w:r w:rsidRPr="00EA7A4A">
        <w:rPr>
          <w:rFonts w:ascii="Times New Roman" w:hAnsi="Times New Roman" w:cs="Times New Roman"/>
          <w:sz w:val="26"/>
          <w:szCs w:val="28"/>
        </w:rPr>
        <w:t xml:space="preserve"> На </w:t>
      </w:r>
      <w:r w:rsidRPr="00EA7A4A">
        <w:rPr>
          <w:rFonts w:ascii="Times New Roman" w:hAnsi="Times New Roman" w:cs="Times New Roman"/>
          <w:i/>
          <w:color w:val="3131DB"/>
          <w:sz w:val="26"/>
          <w:szCs w:val="28"/>
        </w:rPr>
        <w:t>второй стадии</w:t>
      </w:r>
      <w:r w:rsidRPr="00EA7A4A">
        <w:rPr>
          <w:rFonts w:ascii="Times New Roman" w:hAnsi="Times New Roman" w:cs="Times New Roman"/>
          <w:sz w:val="26"/>
          <w:szCs w:val="28"/>
        </w:rPr>
        <w:t xml:space="preserve"> у человека регулярно появляется абстинентный синдром и снижается толерантность к спиртному. Влечение к спиртному становится неконтролируемым, а поведение человека непредсказуемым и опасным для окружающих.</w:t>
      </w:r>
    </w:p>
    <w:p w:rsidR="005B12A7" w:rsidRPr="00EA7A4A" w:rsidRDefault="005B12A7" w:rsidP="005B12A7">
      <w:pPr>
        <w:jc w:val="both"/>
        <w:rPr>
          <w:rFonts w:ascii="Times New Roman" w:hAnsi="Times New Roman" w:cs="Times New Roman"/>
          <w:sz w:val="26"/>
          <w:szCs w:val="28"/>
        </w:rPr>
      </w:pPr>
      <w:r w:rsidRPr="00EA7A4A">
        <w:rPr>
          <w:rFonts w:ascii="Times New Roman" w:hAnsi="Times New Roman" w:cs="Times New Roman"/>
          <w:sz w:val="26"/>
          <w:szCs w:val="28"/>
          <w:u w:val="single"/>
        </w:rPr>
        <w:t>4.</w:t>
      </w:r>
      <w:r w:rsidRPr="00EA7A4A">
        <w:rPr>
          <w:rFonts w:ascii="Times New Roman" w:hAnsi="Times New Roman" w:cs="Times New Roman"/>
          <w:sz w:val="26"/>
          <w:szCs w:val="28"/>
        </w:rPr>
        <w:t xml:space="preserve"> </w:t>
      </w:r>
      <w:r w:rsidRPr="00EA7A4A">
        <w:rPr>
          <w:rFonts w:ascii="Times New Roman" w:hAnsi="Times New Roman" w:cs="Times New Roman"/>
          <w:i/>
          <w:color w:val="3131DB"/>
          <w:sz w:val="26"/>
          <w:szCs w:val="28"/>
        </w:rPr>
        <w:t>Третья стадия алкоголизма</w:t>
      </w:r>
      <w:r w:rsidRPr="00EA7A4A">
        <w:rPr>
          <w:rFonts w:ascii="Times New Roman" w:hAnsi="Times New Roman" w:cs="Times New Roman"/>
          <w:sz w:val="26"/>
          <w:szCs w:val="28"/>
        </w:rPr>
        <w:t xml:space="preserve"> характеризуется практически ежедневным потреблением алкоголя. Человек постепенно деградирует, изменения в его психике становятся необратимыми, все чаще появляются галлюцинации и алкогольные психозы. Также необратимы и нарушения в работе внутренних органов – появляются цирроз печени и алкогольный гепатит.</w:t>
      </w:r>
    </w:p>
    <w:p w:rsidR="005B12A7" w:rsidRPr="00EA7A4A" w:rsidRDefault="005B12A7" w:rsidP="005B12A7">
      <w:pPr>
        <w:jc w:val="both"/>
        <w:rPr>
          <w:rFonts w:ascii="Times New Roman" w:hAnsi="Times New Roman" w:cs="Times New Roman"/>
          <w:sz w:val="26"/>
          <w:szCs w:val="16"/>
        </w:rPr>
      </w:pPr>
    </w:p>
    <w:p w:rsidR="005B12A7" w:rsidRPr="00EA7A4A" w:rsidRDefault="005B12A7" w:rsidP="005B12A7">
      <w:pPr>
        <w:jc w:val="center"/>
        <w:rPr>
          <w:rFonts w:ascii="Times New Roman" w:hAnsi="Times New Roman" w:cs="Times New Roman"/>
          <w:b/>
          <w:i/>
          <w:color w:val="3131DB"/>
          <w:sz w:val="26"/>
          <w:szCs w:val="28"/>
          <w:u w:val="single"/>
        </w:rPr>
      </w:pPr>
      <w:r w:rsidRPr="00EA7A4A">
        <w:rPr>
          <w:rFonts w:ascii="Times New Roman" w:hAnsi="Times New Roman" w:cs="Times New Roman"/>
          <w:b/>
          <w:i/>
          <w:color w:val="3131DB"/>
          <w:sz w:val="26"/>
          <w:szCs w:val="28"/>
          <w:u w:val="single"/>
        </w:rPr>
        <w:t>Симптомы алкоголизма</w:t>
      </w:r>
    </w:p>
    <w:p w:rsidR="005B12A7" w:rsidRPr="00EA7A4A" w:rsidRDefault="005B12A7" w:rsidP="005B12A7">
      <w:pPr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EA7A4A">
        <w:rPr>
          <w:rFonts w:ascii="Times New Roman" w:hAnsi="Times New Roman" w:cs="Times New Roman"/>
          <w:sz w:val="26"/>
          <w:szCs w:val="28"/>
        </w:rPr>
        <w:t xml:space="preserve">Как правило, алкоголики отрицают наличие у них зависимости от спиртного. Но по некоторым признакам ее </w:t>
      </w:r>
      <w:r w:rsidRPr="00EA7A4A">
        <w:rPr>
          <w:rFonts w:ascii="Times New Roman" w:hAnsi="Times New Roman" w:cs="Times New Roman"/>
          <w:sz w:val="26"/>
          <w:szCs w:val="28"/>
        </w:rPr>
        <w:lastRenderedPageBreak/>
        <w:t>можно определить:</w:t>
      </w:r>
    </w:p>
    <w:p w:rsidR="00EA7A4A" w:rsidRPr="00EA7A4A" w:rsidRDefault="005B12A7" w:rsidP="005B12A7">
      <w:pPr>
        <w:pStyle w:val="a6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6"/>
          <w:szCs w:val="28"/>
        </w:rPr>
      </w:pPr>
      <w:r w:rsidRPr="00EA7A4A">
        <w:rPr>
          <w:rFonts w:ascii="Times New Roman" w:hAnsi="Times New Roman" w:cs="Times New Roman"/>
          <w:sz w:val="26"/>
          <w:szCs w:val="28"/>
        </w:rPr>
        <w:t>Выпивка в одиночестве.</w:t>
      </w:r>
    </w:p>
    <w:p w:rsidR="00EA7A4A" w:rsidRPr="00EA7A4A" w:rsidRDefault="005B12A7" w:rsidP="005B12A7">
      <w:pPr>
        <w:pStyle w:val="a6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6"/>
          <w:szCs w:val="28"/>
        </w:rPr>
      </w:pPr>
      <w:r w:rsidRPr="00EA7A4A">
        <w:rPr>
          <w:rFonts w:ascii="Times New Roman" w:hAnsi="Times New Roman" w:cs="Times New Roman"/>
          <w:sz w:val="26"/>
          <w:szCs w:val="28"/>
        </w:rPr>
        <w:t>Попытка скрыть факт употребления алкоголя.</w:t>
      </w:r>
    </w:p>
    <w:p w:rsidR="00EA7A4A" w:rsidRPr="00EA7A4A" w:rsidRDefault="005B12A7" w:rsidP="005B12A7">
      <w:pPr>
        <w:pStyle w:val="a6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6"/>
          <w:szCs w:val="28"/>
        </w:rPr>
      </w:pPr>
      <w:r w:rsidRPr="00EA7A4A">
        <w:rPr>
          <w:rFonts w:ascii="Times New Roman" w:hAnsi="Times New Roman" w:cs="Times New Roman"/>
          <w:sz w:val="26"/>
          <w:szCs w:val="28"/>
        </w:rPr>
        <w:t xml:space="preserve">Невозможность контролировать количество </w:t>
      </w:r>
      <w:proofErr w:type="gramStart"/>
      <w:r w:rsidRPr="00EA7A4A">
        <w:rPr>
          <w:rFonts w:ascii="Times New Roman" w:hAnsi="Times New Roman" w:cs="Times New Roman"/>
          <w:sz w:val="26"/>
          <w:szCs w:val="28"/>
        </w:rPr>
        <w:t>выпитого</w:t>
      </w:r>
      <w:proofErr w:type="gramEnd"/>
      <w:r w:rsidRPr="00EA7A4A">
        <w:rPr>
          <w:rFonts w:ascii="Times New Roman" w:hAnsi="Times New Roman" w:cs="Times New Roman"/>
          <w:sz w:val="26"/>
          <w:szCs w:val="28"/>
        </w:rPr>
        <w:t>.</w:t>
      </w:r>
    </w:p>
    <w:p w:rsidR="00EA7A4A" w:rsidRPr="00EA7A4A" w:rsidRDefault="005B12A7" w:rsidP="005B12A7">
      <w:pPr>
        <w:pStyle w:val="a6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6"/>
          <w:szCs w:val="28"/>
        </w:rPr>
      </w:pPr>
      <w:r w:rsidRPr="00EA7A4A">
        <w:rPr>
          <w:rFonts w:ascii="Times New Roman" w:hAnsi="Times New Roman" w:cs="Times New Roman"/>
          <w:sz w:val="26"/>
          <w:szCs w:val="28"/>
        </w:rPr>
        <w:t>Провалы в памяти.</w:t>
      </w:r>
    </w:p>
    <w:p w:rsidR="00EA7A4A" w:rsidRPr="00EA7A4A" w:rsidRDefault="005B12A7" w:rsidP="005B12A7">
      <w:pPr>
        <w:pStyle w:val="a6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6"/>
          <w:szCs w:val="28"/>
        </w:rPr>
      </w:pPr>
      <w:r w:rsidRPr="00EA7A4A">
        <w:rPr>
          <w:rFonts w:ascii="Times New Roman" w:hAnsi="Times New Roman" w:cs="Times New Roman"/>
          <w:sz w:val="26"/>
          <w:szCs w:val="28"/>
        </w:rPr>
        <w:t>Создание ритуалов принятия алкоголя: до или во время еды, после работы, по пятницам и т. п. Крайняя раздражительность, если эти ритуалы нарушаются.</w:t>
      </w:r>
    </w:p>
    <w:p w:rsidR="00EA7A4A" w:rsidRPr="00EA7A4A" w:rsidRDefault="005B12A7" w:rsidP="005B12A7">
      <w:pPr>
        <w:pStyle w:val="a6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6"/>
          <w:szCs w:val="28"/>
        </w:rPr>
      </w:pPr>
      <w:r w:rsidRPr="00EA7A4A">
        <w:rPr>
          <w:rFonts w:ascii="Times New Roman" w:hAnsi="Times New Roman" w:cs="Times New Roman"/>
          <w:sz w:val="26"/>
          <w:szCs w:val="28"/>
        </w:rPr>
        <w:t>Потеря жизненных интересов, увлечений.</w:t>
      </w:r>
    </w:p>
    <w:p w:rsidR="00EA7A4A" w:rsidRPr="00EA7A4A" w:rsidRDefault="005B12A7" w:rsidP="005B12A7">
      <w:pPr>
        <w:pStyle w:val="a6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6"/>
          <w:szCs w:val="28"/>
        </w:rPr>
      </w:pPr>
      <w:r w:rsidRPr="00EA7A4A">
        <w:rPr>
          <w:rFonts w:ascii="Times New Roman" w:hAnsi="Times New Roman" w:cs="Times New Roman"/>
          <w:sz w:val="26"/>
          <w:szCs w:val="28"/>
        </w:rPr>
        <w:t>Появление регулярного желания выпить.</w:t>
      </w:r>
    </w:p>
    <w:p w:rsidR="00EA7A4A" w:rsidRPr="00EA7A4A" w:rsidRDefault="005B12A7" w:rsidP="005B12A7">
      <w:pPr>
        <w:pStyle w:val="a6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6"/>
          <w:szCs w:val="28"/>
        </w:rPr>
      </w:pPr>
      <w:r w:rsidRPr="00EA7A4A">
        <w:rPr>
          <w:rFonts w:ascii="Times New Roman" w:hAnsi="Times New Roman" w:cs="Times New Roman"/>
          <w:sz w:val="26"/>
          <w:szCs w:val="28"/>
        </w:rPr>
        <w:t>Чувство раздражительности, когда алкоголь недоступен или может оказаться недоступным.</w:t>
      </w:r>
    </w:p>
    <w:p w:rsidR="00EA7A4A" w:rsidRPr="00EA7A4A" w:rsidRDefault="005B12A7" w:rsidP="005B12A7">
      <w:pPr>
        <w:pStyle w:val="a6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6"/>
          <w:szCs w:val="28"/>
        </w:rPr>
      </w:pPr>
      <w:r w:rsidRPr="00EA7A4A">
        <w:rPr>
          <w:rFonts w:ascii="Times New Roman" w:hAnsi="Times New Roman" w:cs="Times New Roman"/>
          <w:sz w:val="26"/>
          <w:szCs w:val="28"/>
        </w:rPr>
        <w:t>Наличие «заначек» алкоголя в самых неожиданных местах.</w:t>
      </w:r>
    </w:p>
    <w:p w:rsidR="00EA7A4A" w:rsidRPr="00EA7A4A" w:rsidRDefault="005B12A7" w:rsidP="005B12A7">
      <w:pPr>
        <w:pStyle w:val="a6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6"/>
          <w:szCs w:val="28"/>
        </w:rPr>
      </w:pPr>
      <w:r w:rsidRPr="00EA7A4A">
        <w:rPr>
          <w:rFonts w:ascii="Times New Roman" w:hAnsi="Times New Roman" w:cs="Times New Roman"/>
          <w:sz w:val="26"/>
          <w:szCs w:val="28"/>
        </w:rPr>
        <w:t>Принятие больших доз алкоголя, чтобы «почувствовать себя хорошо».</w:t>
      </w:r>
    </w:p>
    <w:p w:rsidR="00EA7A4A" w:rsidRPr="00EA7A4A" w:rsidRDefault="005B12A7" w:rsidP="005B12A7">
      <w:pPr>
        <w:pStyle w:val="a6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6"/>
          <w:szCs w:val="28"/>
        </w:rPr>
      </w:pPr>
      <w:r w:rsidRPr="00EA7A4A">
        <w:rPr>
          <w:rFonts w:ascii="Times New Roman" w:hAnsi="Times New Roman" w:cs="Times New Roman"/>
          <w:sz w:val="26"/>
          <w:szCs w:val="28"/>
        </w:rPr>
        <w:t>Наличие проблем во взаимоотношениях с другими, усугубляющихся в состоянии опьянения.</w:t>
      </w:r>
    </w:p>
    <w:p w:rsidR="00EA7A4A" w:rsidRPr="00EA7A4A" w:rsidRDefault="005B12A7" w:rsidP="005B12A7">
      <w:pPr>
        <w:pStyle w:val="a6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6"/>
          <w:szCs w:val="28"/>
        </w:rPr>
      </w:pPr>
      <w:r w:rsidRPr="00EA7A4A">
        <w:rPr>
          <w:rFonts w:ascii="Times New Roman" w:hAnsi="Times New Roman" w:cs="Times New Roman"/>
          <w:sz w:val="26"/>
          <w:szCs w:val="28"/>
        </w:rPr>
        <w:t>Проблемы с законом: задержания, приводы в вытрезвитель.</w:t>
      </w:r>
    </w:p>
    <w:p w:rsidR="00EA7A4A" w:rsidRPr="00EA7A4A" w:rsidRDefault="005B12A7" w:rsidP="005B12A7">
      <w:pPr>
        <w:pStyle w:val="a6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6"/>
          <w:szCs w:val="28"/>
        </w:rPr>
      </w:pPr>
      <w:r w:rsidRPr="00EA7A4A">
        <w:rPr>
          <w:rFonts w:ascii="Times New Roman" w:hAnsi="Times New Roman" w:cs="Times New Roman"/>
          <w:sz w:val="26"/>
          <w:szCs w:val="28"/>
        </w:rPr>
        <w:t>Проблемы на работе: неспособность хорошо выполнять свою работу из-за похмелья, прогулы, приход на работу в нетрезвом виде.</w:t>
      </w:r>
    </w:p>
    <w:p w:rsidR="00EA7A4A" w:rsidRPr="00EA7A4A" w:rsidRDefault="005B12A7" w:rsidP="005B12A7">
      <w:pPr>
        <w:pStyle w:val="a6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6"/>
          <w:szCs w:val="28"/>
        </w:rPr>
      </w:pPr>
      <w:r w:rsidRPr="00EA7A4A">
        <w:rPr>
          <w:rFonts w:ascii="Times New Roman" w:hAnsi="Times New Roman" w:cs="Times New Roman"/>
          <w:sz w:val="26"/>
          <w:szCs w:val="28"/>
        </w:rPr>
        <w:t>Растрата денежных средств, предназначенных на другие цели, на алкоголь.</w:t>
      </w:r>
    </w:p>
    <w:p w:rsidR="00EA7A4A" w:rsidRPr="00EA7A4A" w:rsidRDefault="005B12A7" w:rsidP="005B12A7">
      <w:pPr>
        <w:pStyle w:val="a6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6"/>
          <w:szCs w:val="28"/>
        </w:rPr>
      </w:pPr>
      <w:r w:rsidRPr="00EA7A4A">
        <w:rPr>
          <w:rFonts w:ascii="Times New Roman" w:hAnsi="Times New Roman" w:cs="Times New Roman"/>
          <w:sz w:val="26"/>
          <w:szCs w:val="28"/>
        </w:rPr>
        <w:t>Возрастание дозы алкоголя, требуемой для наступления эффекта опьянения.</w:t>
      </w:r>
    </w:p>
    <w:p w:rsidR="005B12A7" w:rsidRPr="00EA7A4A" w:rsidRDefault="005B12A7" w:rsidP="005B12A7">
      <w:pPr>
        <w:pStyle w:val="a6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6"/>
          <w:szCs w:val="28"/>
        </w:rPr>
      </w:pPr>
      <w:r w:rsidRPr="00EA7A4A">
        <w:rPr>
          <w:rFonts w:ascii="Times New Roman" w:hAnsi="Times New Roman" w:cs="Times New Roman"/>
          <w:sz w:val="26"/>
          <w:szCs w:val="28"/>
        </w:rPr>
        <w:t>Тошнота, потливость, дрожь при невозможности выпить.</w:t>
      </w:r>
    </w:p>
    <w:p w:rsidR="00EA7A4A" w:rsidRPr="00EA7A4A" w:rsidRDefault="00EA7A4A" w:rsidP="005B12A7">
      <w:pPr>
        <w:jc w:val="both"/>
        <w:rPr>
          <w:rFonts w:ascii="Times New Roman" w:hAnsi="Times New Roman" w:cs="Times New Roman"/>
          <w:sz w:val="26"/>
          <w:szCs w:val="16"/>
        </w:rPr>
      </w:pPr>
    </w:p>
    <w:p w:rsidR="005B12A7" w:rsidRPr="00EA7A4A" w:rsidRDefault="005B12A7" w:rsidP="00EA7A4A">
      <w:pPr>
        <w:jc w:val="center"/>
        <w:rPr>
          <w:rFonts w:ascii="Times New Roman" w:hAnsi="Times New Roman" w:cs="Times New Roman"/>
          <w:b/>
          <w:i/>
          <w:color w:val="3131DB"/>
          <w:sz w:val="26"/>
          <w:szCs w:val="28"/>
          <w:u w:val="single"/>
        </w:rPr>
      </w:pPr>
      <w:r w:rsidRPr="00EA7A4A">
        <w:rPr>
          <w:rFonts w:ascii="Times New Roman" w:hAnsi="Times New Roman" w:cs="Times New Roman"/>
          <w:b/>
          <w:i/>
          <w:color w:val="3131DB"/>
          <w:sz w:val="26"/>
          <w:szCs w:val="28"/>
          <w:u w:val="single"/>
        </w:rPr>
        <w:t>Что вызывает алкогольную зависимость?</w:t>
      </w:r>
    </w:p>
    <w:p w:rsidR="005B12A7" w:rsidRPr="00EA7A4A" w:rsidRDefault="005B12A7" w:rsidP="00EA7A4A">
      <w:pPr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EA7A4A">
        <w:rPr>
          <w:rFonts w:ascii="Times New Roman" w:hAnsi="Times New Roman" w:cs="Times New Roman"/>
          <w:sz w:val="26"/>
          <w:szCs w:val="28"/>
        </w:rPr>
        <w:t xml:space="preserve">Регулярное употребление спиртных напитков нарушает в мозге баланс </w:t>
      </w:r>
      <w:proofErr w:type="spellStart"/>
      <w:r w:rsidRPr="00EA7A4A">
        <w:rPr>
          <w:rFonts w:ascii="Times New Roman" w:hAnsi="Times New Roman" w:cs="Times New Roman"/>
          <w:sz w:val="26"/>
          <w:szCs w:val="28"/>
        </w:rPr>
        <w:t>нейрогормона</w:t>
      </w:r>
      <w:proofErr w:type="spellEnd"/>
      <w:r w:rsidRPr="00EA7A4A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proofErr w:type="gramStart"/>
      <w:r w:rsidRPr="00EA7A4A">
        <w:rPr>
          <w:rFonts w:ascii="Times New Roman" w:hAnsi="Times New Roman" w:cs="Times New Roman"/>
          <w:sz w:val="26"/>
          <w:szCs w:val="28"/>
        </w:rPr>
        <w:t>гамма-аминомасляной</w:t>
      </w:r>
      <w:proofErr w:type="spellEnd"/>
      <w:proofErr w:type="gramEnd"/>
      <w:r w:rsidRPr="00EA7A4A">
        <w:rPr>
          <w:rFonts w:ascii="Times New Roman" w:hAnsi="Times New Roman" w:cs="Times New Roman"/>
          <w:sz w:val="26"/>
          <w:szCs w:val="28"/>
        </w:rPr>
        <w:t xml:space="preserve"> кислоты (ГАМК), который управляет импульсивностью. А также </w:t>
      </w:r>
      <w:proofErr w:type="spellStart"/>
      <w:r w:rsidRPr="00EA7A4A">
        <w:rPr>
          <w:rFonts w:ascii="Times New Roman" w:hAnsi="Times New Roman" w:cs="Times New Roman"/>
          <w:sz w:val="26"/>
          <w:szCs w:val="28"/>
        </w:rPr>
        <w:t>глутамата</w:t>
      </w:r>
      <w:proofErr w:type="spellEnd"/>
      <w:r w:rsidRPr="00EA7A4A">
        <w:rPr>
          <w:rFonts w:ascii="Times New Roman" w:hAnsi="Times New Roman" w:cs="Times New Roman"/>
          <w:sz w:val="26"/>
          <w:szCs w:val="28"/>
        </w:rPr>
        <w:t xml:space="preserve">, </w:t>
      </w:r>
      <w:proofErr w:type="gramStart"/>
      <w:r w:rsidRPr="00EA7A4A">
        <w:rPr>
          <w:rFonts w:ascii="Times New Roman" w:hAnsi="Times New Roman" w:cs="Times New Roman"/>
          <w:sz w:val="26"/>
          <w:szCs w:val="28"/>
        </w:rPr>
        <w:t>стимулирующего</w:t>
      </w:r>
      <w:proofErr w:type="gramEnd"/>
      <w:r w:rsidRPr="00EA7A4A">
        <w:rPr>
          <w:rFonts w:ascii="Times New Roman" w:hAnsi="Times New Roman" w:cs="Times New Roman"/>
          <w:sz w:val="26"/>
          <w:szCs w:val="28"/>
        </w:rPr>
        <w:t xml:space="preserve"> </w:t>
      </w:r>
      <w:r w:rsidRPr="00EA7A4A">
        <w:rPr>
          <w:rFonts w:ascii="Times New Roman" w:hAnsi="Times New Roman" w:cs="Times New Roman"/>
          <w:sz w:val="26"/>
          <w:szCs w:val="28"/>
        </w:rPr>
        <w:lastRenderedPageBreak/>
        <w:t>работу нервной системы. Также алкоголь стимулирует выработку дофамина – гормона удовольствия. И его повышенный уровень делает употребление алкоголя приятным процессом.</w:t>
      </w:r>
    </w:p>
    <w:p w:rsidR="005B12A7" w:rsidRPr="00EA7A4A" w:rsidRDefault="005B12A7" w:rsidP="00EA7A4A">
      <w:pPr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EA7A4A">
        <w:rPr>
          <w:rFonts w:ascii="Times New Roman" w:hAnsi="Times New Roman" w:cs="Times New Roman"/>
          <w:sz w:val="26"/>
          <w:szCs w:val="28"/>
        </w:rPr>
        <w:t xml:space="preserve">Через некоторое время процесс выработки этих химических веществ в мозге нарушается, и человеку требуется алкоголь не только для того, чтобы чувствовать себя хорошо, но и чтобы не чувствовать себя плохо в условиях недостатка </w:t>
      </w:r>
      <w:proofErr w:type="spellStart"/>
      <w:r w:rsidRPr="00EA7A4A">
        <w:rPr>
          <w:rFonts w:ascii="Times New Roman" w:hAnsi="Times New Roman" w:cs="Times New Roman"/>
          <w:sz w:val="26"/>
          <w:szCs w:val="28"/>
        </w:rPr>
        <w:t>нейрогормонов</w:t>
      </w:r>
      <w:proofErr w:type="spellEnd"/>
      <w:r w:rsidRPr="00EA7A4A">
        <w:rPr>
          <w:rFonts w:ascii="Times New Roman" w:hAnsi="Times New Roman" w:cs="Times New Roman"/>
          <w:sz w:val="26"/>
          <w:szCs w:val="28"/>
        </w:rPr>
        <w:t>, отвечающих за хорошее настроение.</w:t>
      </w:r>
    </w:p>
    <w:p w:rsidR="005B12A7" w:rsidRPr="00EA7A4A" w:rsidRDefault="005B12A7" w:rsidP="00EA7A4A">
      <w:pPr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EA7A4A">
        <w:rPr>
          <w:rFonts w:ascii="Times New Roman" w:hAnsi="Times New Roman" w:cs="Times New Roman"/>
          <w:sz w:val="26"/>
          <w:szCs w:val="28"/>
        </w:rPr>
        <w:t>Развитие алкоголизма – постепенный процесс, который может длиться от нескольких лет до десятилетий. Но люди с высокими факторами риска становятся алкоголиками за несколько месяцев.</w:t>
      </w:r>
    </w:p>
    <w:p w:rsidR="00EA7A4A" w:rsidRPr="00EA7A4A" w:rsidRDefault="00EA7A4A" w:rsidP="005B12A7">
      <w:pPr>
        <w:jc w:val="both"/>
        <w:rPr>
          <w:rFonts w:ascii="Times New Roman" w:hAnsi="Times New Roman" w:cs="Times New Roman"/>
          <w:sz w:val="26"/>
          <w:szCs w:val="28"/>
        </w:rPr>
      </w:pPr>
    </w:p>
    <w:p w:rsidR="005B12A7" w:rsidRPr="00EA7A4A" w:rsidRDefault="005B12A7" w:rsidP="00EA7A4A">
      <w:pPr>
        <w:jc w:val="center"/>
        <w:rPr>
          <w:rFonts w:ascii="Times New Roman" w:hAnsi="Times New Roman" w:cs="Times New Roman"/>
          <w:b/>
          <w:i/>
          <w:color w:val="3131DB"/>
          <w:sz w:val="26"/>
          <w:szCs w:val="28"/>
          <w:u w:val="single"/>
        </w:rPr>
      </w:pPr>
      <w:r w:rsidRPr="00EA7A4A">
        <w:rPr>
          <w:rFonts w:ascii="Times New Roman" w:hAnsi="Times New Roman" w:cs="Times New Roman"/>
          <w:b/>
          <w:i/>
          <w:color w:val="3131DB"/>
          <w:sz w:val="26"/>
          <w:szCs w:val="28"/>
          <w:u w:val="single"/>
        </w:rPr>
        <w:t>Факторы риска развития алкоголизма:</w:t>
      </w:r>
    </w:p>
    <w:p w:rsidR="00EA7A4A" w:rsidRPr="00EA7A4A" w:rsidRDefault="005B12A7" w:rsidP="005B12A7">
      <w:pPr>
        <w:pStyle w:val="a6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6"/>
          <w:szCs w:val="28"/>
        </w:rPr>
      </w:pPr>
      <w:r w:rsidRPr="00EA7A4A">
        <w:rPr>
          <w:rFonts w:ascii="Times New Roman" w:hAnsi="Times New Roman" w:cs="Times New Roman"/>
          <w:sz w:val="26"/>
          <w:szCs w:val="28"/>
        </w:rPr>
        <w:t>Гены. Люди с семейной историей наркомании и алкоголизма в шесть раз чаще становятся алкоголиками.</w:t>
      </w:r>
    </w:p>
    <w:p w:rsidR="00EA7A4A" w:rsidRPr="00EA7A4A" w:rsidRDefault="005B12A7" w:rsidP="005B12A7">
      <w:pPr>
        <w:pStyle w:val="a6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6"/>
          <w:szCs w:val="28"/>
        </w:rPr>
      </w:pPr>
      <w:r w:rsidRPr="00EA7A4A">
        <w:rPr>
          <w:rFonts w:ascii="Times New Roman" w:hAnsi="Times New Roman" w:cs="Times New Roman"/>
          <w:sz w:val="26"/>
          <w:szCs w:val="28"/>
        </w:rPr>
        <w:t>Возраст первой пробы алкоголя. Исследования показывают, что люди, впервые попробовавшие спиртное до 15 лет, чаще имеют проблемы с алкоголем в дальнейшей жизни.</w:t>
      </w:r>
    </w:p>
    <w:p w:rsidR="00EA7A4A" w:rsidRPr="00EA7A4A" w:rsidRDefault="005B12A7" w:rsidP="005B12A7">
      <w:pPr>
        <w:pStyle w:val="a6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6"/>
          <w:szCs w:val="28"/>
        </w:rPr>
      </w:pPr>
      <w:r w:rsidRPr="00EA7A4A">
        <w:rPr>
          <w:rFonts w:ascii="Times New Roman" w:hAnsi="Times New Roman" w:cs="Times New Roman"/>
          <w:sz w:val="26"/>
          <w:szCs w:val="28"/>
        </w:rPr>
        <w:t>Курение. У курильщиков в пять раз больше шансов на проблемы с алкоголем, чем у тех, кто никогда не курил.</w:t>
      </w:r>
    </w:p>
    <w:p w:rsidR="00EA7A4A" w:rsidRPr="00EA7A4A" w:rsidRDefault="005B12A7" w:rsidP="005B12A7">
      <w:pPr>
        <w:pStyle w:val="a6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6"/>
          <w:szCs w:val="28"/>
        </w:rPr>
      </w:pPr>
      <w:r w:rsidRPr="00EA7A4A">
        <w:rPr>
          <w:rFonts w:ascii="Times New Roman" w:hAnsi="Times New Roman" w:cs="Times New Roman"/>
          <w:sz w:val="26"/>
          <w:szCs w:val="28"/>
        </w:rPr>
        <w:t>Стрессы. Гормон стресса кортизол провоцирует потребление спиртного.</w:t>
      </w:r>
    </w:p>
    <w:p w:rsidR="00EA7A4A" w:rsidRPr="00EA7A4A" w:rsidRDefault="005B12A7" w:rsidP="005B12A7">
      <w:pPr>
        <w:pStyle w:val="a6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6"/>
          <w:szCs w:val="28"/>
        </w:rPr>
      </w:pPr>
      <w:r w:rsidRPr="00EA7A4A">
        <w:rPr>
          <w:rFonts w:ascii="Times New Roman" w:hAnsi="Times New Roman" w:cs="Times New Roman"/>
          <w:sz w:val="26"/>
          <w:szCs w:val="28"/>
        </w:rPr>
        <w:t>Окружение. Люди, в чьем окружении есть злоупотребляющие алкоголем или алкоголики, чаще регулярно выпивают.</w:t>
      </w:r>
    </w:p>
    <w:p w:rsidR="00EA7A4A" w:rsidRPr="00EA7A4A" w:rsidRDefault="005B12A7" w:rsidP="005B12A7">
      <w:pPr>
        <w:pStyle w:val="a6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6"/>
          <w:szCs w:val="28"/>
        </w:rPr>
      </w:pPr>
      <w:r w:rsidRPr="00EA7A4A">
        <w:rPr>
          <w:rFonts w:ascii="Times New Roman" w:hAnsi="Times New Roman" w:cs="Times New Roman"/>
          <w:sz w:val="26"/>
          <w:szCs w:val="28"/>
        </w:rPr>
        <w:t>Депрессия. Алкоголь часто используется для самолечения в качестве антидепрессанта. Но исследования показывают, что злоупотребление алкоголем приводит к депрессии или усугубляет ее, а не наоборот.</w:t>
      </w:r>
    </w:p>
    <w:p w:rsidR="005B12A7" w:rsidRPr="00EA7A4A" w:rsidRDefault="005B12A7" w:rsidP="005B12A7">
      <w:pPr>
        <w:pStyle w:val="a6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6"/>
          <w:szCs w:val="28"/>
        </w:rPr>
      </w:pPr>
      <w:r w:rsidRPr="00EA7A4A">
        <w:rPr>
          <w:rFonts w:ascii="Times New Roman" w:hAnsi="Times New Roman" w:cs="Times New Roman"/>
          <w:sz w:val="26"/>
          <w:szCs w:val="28"/>
        </w:rPr>
        <w:t xml:space="preserve">Реклама алкоголя в средствах массовой информации. Спиртное нередко изображается как атрибут светской и яркой жизни. Многие эксперты считают, что подобная </w:t>
      </w:r>
      <w:r w:rsidRPr="00EA7A4A">
        <w:rPr>
          <w:rFonts w:ascii="Times New Roman" w:hAnsi="Times New Roman" w:cs="Times New Roman"/>
          <w:sz w:val="26"/>
          <w:szCs w:val="28"/>
        </w:rPr>
        <w:lastRenderedPageBreak/>
        <w:t>реклама передает сообщение о том, что чрезмерное употребление алкоголя социально приемлемо.</w:t>
      </w:r>
    </w:p>
    <w:p w:rsidR="00EA7A4A" w:rsidRPr="00EA7A4A" w:rsidRDefault="00EA7A4A" w:rsidP="005B12A7">
      <w:pPr>
        <w:jc w:val="both"/>
        <w:rPr>
          <w:rFonts w:ascii="Times New Roman" w:hAnsi="Times New Roman" w:cs="Times New Roman"/>
          <w:sz w:val="26"/>
          <w:szCs w:val="16"/>
        </w:rPr>
      </w:pPr>
    </w:p>
    <w:p w:rsidR="005B12A7" w:rsidRPr="00EA7A4A" w:rsidRDefault="005B12A7" w:rsidP="00EA7A4A">
      <w:pPr>
        <w:jc w:val="center"/>
        <w:rPr>
          <w:rFonts w:ascii="Times New Roman" w:hAnsi="Times New Roman" w:cs="Times New Roman"/>
          <w:b/>
          <w:i/>
          <w:color w:val="3131DB"/>
          <w:sz w:val="26"/>
          <w:szCs w:val="28"/>
          <w:u w:val="single"/>
        </w:rPr>
      </w:pPr>
      <w:r w:rsidRPr="00EA7A4A">
        <w:rPr>
          <w:rFonts w:ascii="Times New Roman" w:hAnsi="Times New Roman" w:cs="Times New Roman"/>
          <w:b/>
          <w:i/>
          <w:color w:val="3131DB"/>
          <w:sz w:val="26"/>
          <w:szCs w:val="28"/>
          <w:u w:val="single"/>
        </w:rPr>
        <w:t>К чему приводит алкоголизм?</w:t>
      </w:r>
    </w:p>
    <w:p w:rsidR="00EA7A4A" w:rsidRPr="00EA7A4A" w:rsidRDefault="005B12A7" w:rsidP="005B12A7">
      <w:pPr>
        <w:pStyle w:val="a6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6"/>
          <w:szCs w:val="28"/>
        </w:rPr>
      </w:pPr>
      <w:r w:rsidRPr="00EA7A4A">
        <w:rPr>
          <w:rFonts w:ascii="Times New Roman" w:hAnsi="Times New Roman" w:cs="Times New Roman"/>
          <w:sz w:val="26"/>
          <w:szCs w:val="28"/>
        </w:rPr>
        <w:t>Повышенная утомляемость. Человек чувствует себя уставшим и обессиленным большую часть времени.</w:t>
      </w:r>
    </w:p>
    <w:p w:rsidR="00EA7A4A" w:rsidRPr="00EA7A4A" w:rsidRDefault="005B12A7" w:rsidP="005B12A7">
      <w:pPr>
        <w:pStyle w:val="a6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6"/>
          <w:szCs w:val="28"/>
        </w:rPr>
      </w:pPr>
      <w:r w:rsidRPr="00EA7A4A">
        <w:rPr>
          <w:rFonts w:ascii="Times New Roman" w:hAnsi="Times New Roman" w:cs="Times New Roman"/>
          <w:sz w:val="26"/>
          <w:szCs w:val="28"/>
        </w:rPr>
        <w:t>Потеря памяти: особенно страдает кратковременная память.</w:t>
      </w:r>
    </w:p>
    <w:p w:rsidR="00EA7A4A" w:rsidRPr="00EA7A4A" w:rsidRDefault="005B12A7" w:rsidP="005B12A7">
      <w:pPr>
        <w:pStyle w:val="a6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6"/>
          <w:szCs w:val="28"/>
        </w:rPr>
      </w:pPr>
      <w:r w:rsidRPr="00EA7A4A">
        <w:rPr>
          <w:rFonts w:ascii="Times New Roman" w:hAnsi="Times New Roman" w:cs="Times New Roman"/>
          <w:sz w:val="26"/>
          <w:szCs w:val="28"/>
        </w:rPr>
        <w:t>Нарушение зрения. Мышцы глаз слабеют под действием токсинов.</w:t>
      </w:r>
    </w:p>
    <w:p w:rsidR="00EA7A4A" w:rsidRPr="00EA7A4A" w:rsidRDefault="005B12A7" w:rsidP="005B12A7">
      <w:pPr>
        <w:pStyle w:val="a6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6"/>
          <w:szCs w:val="28"/>
        </w:rPr>
      </w:pPr>
      <w:r w:rsidRPr="00EA7A4A">
        <w:rPr>
          <w:rFonts w:ascii="Times New Roman" w:hAnsi="Times New Roman" w:cs="Times New Roman"/>
          <w:sz w:val="26"/>
          <w:szCs w:val="28"/>
        </w:rPr>
        <w:t>Заболевания печени. У алкоголика значительно повышен риск развития алкогольного гепатита и цирроза печени – необратимых и быстро прогрессирующих заболеваний.</w:t>
      </w:r>
    </w:p>
    <w:p w:rsidR="00EA7A4A" w:rsidRPr="00EA7A4A" w:rsidRDefault="005B12A7" w:rsidP="005B12A7">
      <w:pPr>
        <w:pStyle w:val="a6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6"/>
          <w:szCs w:val="28"/>
        </w:rPr>
      </w:pPr>
      <w:r w:rsidRPr="00EA7A4A">
        <w:rPr>
          <w:rFonts w:ascii="Times New Roman" w:hAnsi="Times New Roman" w:cs="Times New Roman"/>
          <w:sz w:val="26"/>
          <w:szCs w:val="28"/>
        </w:rPr>
        <w:t>Заболевания желудочно-кишечного тракта: гастрит и нарушение работы поджелудочной железы. Эти проблемы лишают организм возможности переваривать и усваивать пищу и вырабатывать определенные гормоны, регулирующие обмен веществ.</w:t>
      </w:r>
    </w:p>
    <w:p w:rsidR="00EA7A4A" w:rsidRPr="00EA7A4A" w:rsidRDefault="005B12A7" w:rsidP="005B12A7">
      <w:pPr>
        <w:pStyle w:val="a6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6"/>
          <w:szCs w:val="28"/>
        </w:rPr>
      </w:pPr>
      <w:r w:rsidRPr="00EA7A4A">
        <w:rPr>
          <w:rFonts w:ascii="Times New Roman" w:hAnsi="Times New Roman" w:cs="Times New Roman"/>
          <w:sz w:val="26"/>
          <w:szCs w:val="28"/>
        </w:rPr>
        <w:t>Гипертония. Регулярное пьянство повышает кровяное давление у человека.</w:t>
      </w:r>
    </w:p>
    <w:p w:rsidR="00EA7A4A" w:rsidRPr="00EA7A4A" w:rsidRDefault="005B12A7" w:rsidP="005B12A7">
      <w:pPr>
        <w:pStyle w:val="a6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6"/>
          <w:szCs w:val="28"/>
        </w:rPr>
      </w:pPr>
      <w:r w:rsidRPr="00EA7A4A">
        <w:rPr>
          <w:rFonts w:ascii="Times New Roman" w:hAnsi="Times New Roman" w:cs="Times New Roman"/>
          <w:sz w:val="26"/>
          <w:szCs w:val="28"/>
        </w:rPr>
        <w:t xml:space="preserve">Проблемы с сердцем и сосудами. Алкоголь приводит к </w:t>
      </w:r>
      <w:proofErr w:type="spellStart"/>
      <w:r w:rsidRPr="00EA7A4A">
        <w:rPr>
          <w:rFonts w:ascii="Times New Roman" w:hAnsi="Times New Roman" w:cs="Times New Roman"/>
          <w:sz w:val="26"/>
          <w:szCs w:val="28"/>
        </w:rPr>
        <w:t>кардиомиопатии</w:t>
      </w:r>
      <w:proofErr w:type="spellEnd"/>
      <w:r w:rsidRPr="00EA7A4A">
        <w:rPr>
          <w:rFonts w:ascii="Times New Roman" w:hAnsi="Times New Roman" w:cs="Times New Roman"/>
          <w:sz w:val="26"/>
          <w:szCs w:val="28"/>
        </w:rPr>
        <w:t xml:space="preserve"> (повреждению сердечной мышцы), сердечной недостаточности и инсультам.</w:t>
      </w:r>
    </w:p>
    <w:p w:rsidR="00EA7A4A" w:rsidRPr="00EA7A4A" w:rsidRDefault="005B12A7" w:rsidP="005B12A7">
      <w:pPr>
        <w:pStyle w:val="a6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6"/>
          <w:szCs w:val="28"/>
        </w:rPr>
      </w:pPr>
      <w:r w:rsidRPr="00EA7A4A">
        <w:rPr>
          <w:rFonts w:ascii="Times New Roman" w:hAnsi="Times New Roman" w:cs="Times New Roman"/>
          <w:sz w:val="26"/>
          <w:szCs w:val="28"/>
        </w:rPr>
        <w:t>Диабет. У алкоголиков повышен риск развития диабета второго типа.</w:t>
      </w:r>
    </w:p>
    <w:p w:rsidR="00EA7A4A" w:rsidRPr="00EA7A4A" w:rsidRDefault="005B12A7" w:rsidP="005B12A7">
      <w:pPr>
        <w:pStyle w:val="a6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6"/>
          <w:szCs w:val="28"/>
        </w:rPr>
      </w:pPr>
      <w:r w:rsidRPr="00EA7A4A">
        <w:rPr>
          <w:rFonts w:ascii="Times New Roman" w:hAnsi="Times New Roman" w:cs="Times New Roman"/>
          <w:sz w:val="26"/>
          <w:szCs w:val="28"/>
        </w:rPr>
        <w:t xml:space="preserve">Нарушение менструального цикла у женщин и </w:t>
      </w:r>
      <w:proofErr w:type="spellStart"/>
      <w:r w:rsidRPr="00EA7A4A">
        <w:rPr>
          <w:rFonts w:ascii="Times New Roman" w:hAnsi="Times New Roman" w:cs="Times New Roman"/>
          <w:sz w:val="26"/>
          <w:szCs w:val="28"/>
        </w:rPr>
        <w:t>эректильная</w:t>
      </w:r>
      <w:proofErr w:type="spellEnd"/>
      <w:r w:rsidRPr="00EA7A4A">
        <w:rPr>
          <w:rFonts w:ascii="Times New Roman" w:hAnsi="Times New Roman" w:cs="Times New Roman"/>
          <w:sz w:val="26"/>
          <w:szCs w:val="28"/>
        </w:rPr>
        <w:t xml:space="preserve"> дисфункция у мужчин.</w:t>
      </w:r>
    </w:p>
    <w:p w:rsidR="00EA7A4A" w:rsidRPr="00EA7A4A" w:rsidRDefault="005B12A7" w:rsidP="005B12A7">
      <w:pPr>
        <w:pStyle w:val="a6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6"/>
          <w:szCs w:val="28"/>
        </w:rPr>
      </w:pPr>
      <w:proofErr w:type="spellStart"/>
      <w:r w:rsidRPr="00EA7A4A">
        <w:rPr>
          <w:rFonts w:ascii="Times New Roman" w:hAnsi="Times New Roman" w:cs="Times New Roman"/>
          <w:sz w:val="26"/>
          <w:szCs w:val="28"/>
        </w:rPr>
        <w:t>Остеопороз</w:t>
      </w:r>
      <w:proofErr w:type="spellEnd"/>
      <w:r w:rsidRPr="00EA7A4A">
        <w:rPr>
          <w:rFonts w:ascii="Times New Roman" w:hAnsi="Times New Roman" w:cs="Times New Roman"/>
          <w:sz w:val="26"/>
          <w:szCs w:val="28"/>
        </w:rPr>
        <w:t xml:space="preserve"> и повышенный риск переломов. Алкоголь препятствует росту новой костной ткани.</w:t>
      </w:r>
    </w:p>
    <w:p w:rsidR="00EA7A4A" w:rsidRPr="00EA7A4A" w:rsidRDefault="005B12A7" w:rsidP="005B12A7">
      <w:pPr>
        <w:pStyle w:val="a6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6"/>
          <w:szCs w:val="28"/>
        </w:rPr>
      </w:pPr>
      <w:r w:rsidRPr="00EA7A4A">
        <w:rPr>
          <w:rFonts w:ascii="Times New Roman" w:hAnsi="Times New Roman" w:cs="Times New Roman"/>
          <w:sz w:val="26"/>
          <w:szCs w:val="28"/>
        </w:rPr>
        <w:t>Нарушение работы нервной системы. Деменция и спутанность сознания – основные последствия алкоголизма.</w:t>
      </w:r>
    </w:p>
    <w:p w:rsidR="00EA7A4A" w:rsidRPr="00EA7A4A" w:rsidRDefault="005B12A7" w:rsidP="005B12A7">
      <w:pPr>
        <w:pStyle w:val="a6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6"/>
          <w:szCs w:val="28"/>
        </w:rPr>
      </w:pPr>
      <w:r w:rsidRPr="00EA7A4A">
        <w:rPr>
          <w:rFonts w:ascii="Times New Roman" w:hAnsi="Times New Roman" w:cs="Times New Roman"/>
          <w:sz w:val="26"/>
          <w:szCs w:val="28"/>
        </w:rPr>
        <w:t xml:space="preserve">Рак. У алкоголиков гораздо выше риск развития онкологических заболевания: рак полости рта, пищевода, печени, толстой кишки, прямой кишки, молочной железы и </w:t>
      </w:r>
      <w:r w:rsidRPr="00EA7A4A">
        <w:rPr>
          <w:rFonts w:ascii="Times New Roman" w:hAnsi="Times New Roman" w:cs="Times New Roman"/>
          <w:sz w:val="26"/>
          <w:szCs w:val="28"/>
        </w:rPr>
        <w:lastRenderedPageBreak/>
        <w:t>предстательной железы. Всего две порции алкоголя в день повышают риск развития рака поджелудочной железы на 22 процента.</w:t>
      </w:r>
    </w:p>
    <w:p w:rsidR="00EA7A4A" w:rsidRPr="00EA7A4A" w:rsidRDefault="005B12A7" w:rsidP="005B12A7">
      <w:pPr>
        <w:pStyle w:val="a6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6"/>
          <w:szCs w:val="28"/>
        </w:rPr>
      </w:pPr>
      <w:r w:rsidRPr="00EA7A4A">
        <w:rPr>
          <w:rFonts w:ascii="Times New Roman" w:hAnsi="Times New Roman" w:cs="Times New Roman"/>
          <w:sz w:val="26"/>
          <w:szCs w:val="28"/>
        </w:rPr>
        <w:t>Аварии и тяжелые травмы. Люди в состоянии опьянения чаще попадают в ситуации с повышенным травматизмом. Так, в США половина всех несчастных случаев на дороге со смертельным исходом вызвана употреблением алкоголя.</w:t>
      </w:r>
    </w:p>
    <w:p w:rsidR="00EA7A4A" w:rsidRPr="00EA7A4A" w:rsidRDefault="005B12A7" w:rsidP="005B12A7">
      <w:pPr>
        <w:pStyle w:val="a6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6"/>
          <w:szCs w:val="28"/>
        </w:rPr>
      </w:pPr>
      <w:r w:rsidRPr="00EA7A4A">
        <w:rPr>
          <w:rFonts w:ascii="Times New Roman" w:hAnsi="Times New Roman" w:cs="Times New Roman"/>
          <w:sz w:val="26"/>
          <w:szCs w:val="28"/>
        </w:rPr>
        <w:t>Домашнее насилие. Алкоголь – основной провокатор драк в семье, избиения супруги и детей и конфликтов с соседями.</w:t>
      </w:r>
    </w:p>
    <w:p w:rsidR="005B12A7" w:rsidRPr="00EA7A4A" w:rsidRDefault="005B12A7" w:rsidP="005B12A7">
      <w:pPr>
        <w:pStyle w:val="a6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6"/>
          <w:szCs w:val="28"/>
        </w:rPr>
      </w:pPr>
      <w:r w:rsidRPr="00EA7A4A">
        <w:rPr>
          <w:rFonts w:ascii="Times New Roman" w:hAnsi="Times New Roman" w:cs="Times New Roman"/>
          <w:sz w:val="26"/>
          <w:szCs w:val="28"/>
        </w:rPr>
        <w:t>Проблемы с законом. Процент алкоголиков, оказавшихся в тюрьме, выше по сравнению с непьющими людьми.</w:t>
      </w:r>
    </w:p>
    <w:p w:rsidR="00EA7A4A" w:rsidRPr="00EA7A4A" w:rsidRDefault="00EA7A4A" w:rsidP="005B12A7">
      <w:pPr>
        <w:jc w:val="both"/>
        <w:rPr>
          <w:rFonts w:ascii="Times New Roman" w:hAnsi="Times New Roman" w:cs="Times New Roman"/>
          <w:sz w:val="26"/>
          <w:szCs w:val="16"/>
        </w:rPr>
      </w:pPr>
    </w:p>
    <w:p w:rsidR="005B12A7" w:rsidRPr="00EA7A4A" w:rsidRDefault="005B12A7" w:rsidP="00EA7A4A">
      <w:pPr>
        <w:jc w:val="center"/>
        <w:rPr>
          <w:rFonts w:ascii="Times New Roman" w:hAnsi="Times New Roman" w:cs="Times New Roman"/>
          <w:b/>
          <w:i/>
          <w:color w:val="3131DB"/>
          <w:sz w:val="26"/>
          <w:szCs w:val="28"/>
          <w:u w:val="single"/>
        </w:rPr>
      </w:pPr>
      <w:r w:rsidRPr="00EA7A4A">
        <w:rPr>
          <w:rFonts w:ascii="Times New Roman" w:hAnsi="Times New Roman" w:cs="Times New Roman"/>
          <w:b/>
          <w:i/>
          <w:color w:val="3131DB"/>
          <w:sz w:val="26"/>
          <w:szCs w:val="28"/>
          <w:u w:val="single"/>
        </w:rPr>
        <w:t>Как лечится алкоголизм?</w:t>
      </w:r>
    </w:p>
    <w:p w:rsidR="005B12A7" w:rsidRPr="00EA7A4A" w:rsidRDefault="005B12A7" w:rsidP="00EA7A4A">
      <w:pPr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EA7A4A">
        <w:rPr>
          <w:rFonts w:ascii="Times New Roman" w:hAnsi="Times New Roman" w:cs="Times New Roman"/>
          <w:sz w:val="26"/>
          <w:szCs w:val="28"/>
        </w:rPr>
        <w:t>Первый шаг к лечению для алкоголика – признание того, что у него есть проблема зависимости от алкоголя. Следующий шаг – получение помощи в государственном или частном учреждении, специализирующемся на лечении алкоголизма.</w:t>
      </w:r>
    </w:p>
    <w:p w:rsidR="005B12A7" w:rsidRPr="00EA7A4A" w:rsidRDefault="005B12A7" w:rsidP="005B661C">
      <w:pPr>
        <w:jc w:val="center"/>
        <w:rPr>
          <w:rFonts w:ascii="Times New Roman" w:hAnsi="Times New Roman" w:cs="Times New Roman"/>
          <w:b/>
          <w:color w:val="3131DB"/>
          <w:sz w:val="26"/>
          <w:szCs w:val="28"/>
        </w:rPr>
      </w:pPr>
    </w:p>
    <w:p w:rsidR="005B12A7" w:rsidRPr="00EA7A4A" w:rsidRDefault="00D43C26" w:rsidP="005B661C">
      <w:pPr>
        <w:jc w:val="center"/>
        <w:rPr>
          <w:rFonts w:ascii="Times New Roman" w:hAnsi="Times New Roman" w:cs="Times New Roman"/>
          <w:b/>
          <w:color w:val="3131DB"/>
          <w:sz w:val="26"/>
          <w:szCs w:val="28"/>
        </w:rPr>
      </w:pPr>
      <w:r>
        <w:rPr>
          <w:rFonts w:ascii="Times New Roman" w:hAnsi="Times New Roman" w:cs="Times New Roman"/>
          <w:b/>
          <w:noProof/>
          <w:color w:val="3131DB"/>
          <w:sz w:val="26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602615</wp:posOffset>
            </wp:positionH>
            <wp:positionV relativeFrom="paragraph">
              <wp:posOffset>245110</wp:posOffset>
            </wp:positionV>
            <wp:extent cx="2695575" cy="1866900"/>
            <wp:effectExtent l="95250" t="95250" r="104775" b="95250"/>
            <wp:wrapTight wrapText="bothSides">
              <wp:wrapPolygon edited="0">
                <wp:start x="-763" y="-1102"/>
                <wp:lineTo x="-763" y="22702"/>
                <wp:lineTo x="22440" y="22702"/>
                <wp:lineTo x="22440" y="-1102"/>
                <wp:lineTo x="-763" y="-1102"/>
              </wp:wrapPolygon>
            </wp:wrapTight>
            <wp:docPr id="5" name="Рисунок 6" descr="http://o-sebe.com/wp-content/uploads/2017/03/6340176931_77dfbcce82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-sebe.com/wp-content/uploads/2017/03/6340176931_77dfbcce82_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866900"/>
                    </a:xfrm>
                    <a:prstGeom prst="rect">
                      <a:avLst/>
                    </a:prstGeom>
                    <a:noFill/>
                    <a:ln w="88900" cmpd="tri">
                      <a:solidFill>
                        <a:schemeClr val="accent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12A7" w:rsidRPr="00EA7A4A" w:rsidRDefault="005B12A7" w:rsidP="005B12A7">
      <w:pPr>
        <w:shd w:val="clear" w:color="auto" w:fill="FFFFFF"/>
        <w:spacing w:line="240" w:lineRule="atLeast"/>
        <w:ind w:left="-142" w:right="-144"/>
        <w:jc w:val="center"/>
        <w:outlineLvl w:val="0"/>
        <w:rPr>
          <w:rFonts w:ascii="Times New Roman" w:hAnsi="Times New Roman" w:cs="Times New Roman"/>
          <w:sz w:val="26"/>
          <w:szCs w:val="28"/>
        </w:rPr>
      </w:pPr>
    </w:p>
    <w:p w:rsidR="005B12A7" w:rsidRDefault="005B12A7" w:rsidP="005B12A7">
      <w:pPr>
        <w:shd w:val="clear" w:color="auto" w:fill="FFFFFF"/>
        <w:spacing w:line="240" w:lineRule="atLeast"/>
        <w:ind w:left="-142" w:right="-144"/>
        <w:jc w:val="center"/>
        <w:outlineLvl w:val="0"/>
        <w:rPr>
          <w:rFonts w:ascii="Times New Roman" w:hAnsi="Times New Roman" w:cs="Times New Roman"/>
          <w:sz w:val="26"/>
          <w:szCs w:val="28"/>
        </w:rPr>
      </w:pPr>
    </w:p>
    <w:p w:rsidR="00C636C0" w:rsidRPr="00EA7A4A" w:rsidRDefault="00C636C0" w:rsidP="005B12A7">
      <w:pPr>
        <w:shd w:val="clear" w:color="auto" w:fill="FFFFFF"/>
        <w:spacing w:line="240" w:lineRule="atLeast"/>
        <w:ind w:left="-142" w:right="-144"/>
        <w:jc w:val="center"/>
        <w:outlineLvl w:val="0"/>
        <w:rPr>
          <w:rFonts w:ascii="Times New Roman" w:hAnsi="Times New Roman" w:cs="Times New Roman"/>
          <w:sz w:val="26"/>
          <w:szCs w:val="28"/>
        </w:rPr>
      </w:pPr>
    </w:p>
    <w:p w:rsidR="00D43C26" w:rsidRDefault="00D43C26" w:rsidP="005B12A7">
      <w:pPr>
        <w:shd w:val="clear" w:color="auto" w:fill="FFFFFF"/>
        <w:spacing w:line="240" w:lineRule="atLeast"/>
        <w:ind w:left="-142" w:right="-144"/>
        <w:jc w:val="center"/>
        <w:outlineLvl w:val="0"/>
        <w:rPr>
          <w:rFonts w:ascii="Times New Roman" w:hAnsi="Times New Roman" w:cs="Times New Roman"/>
          <w:sz w:val="26"/>
          <w:szCs w:val="28"/>
        </w:rPr>
      </w:pPr>
    </w:p>
    <w:p w:rsidR="00D43C26" w:rsidRDefault="00D43C26" w:rsidP="005B12A7">
      <w:pPr>
        <w:shd w:val="clear" w:color="auto" w:fill="FFFFFF"/>
        <w:spacing w:line="240" w:lineRule="atLeast"/>
        <w:ind w:left="-142" w:right="-144"/>
        <w:jc w:val="center"/>
        <w:outlineLvl w:val="0"/>
        <w:rPr>
          <w:rFonts w:ascii="Times New Roman" w:hAnsi="Times New Roman" w:cs="Times New Roman"/>
          <w:sz w:val="26"/>
          <w:szCs w:val="28"/>
        </w:rPr>
      </w:pPr>
    </w:p>
    <w:p w:rsidR="00D43C26" w:rsidRDefault="00D43C26" w:rsidP="005B12A7">
      <w:pPr>
        <w:shd w:val="clear" w:color="auto" w:fill="FFFFFF"/>
        <w:spacing w:line="240" w:lineRule="atLeast"/>
        <w:ind w:left="-142" w:right="-144"/>
        <w:jc w:val="center"/>
        <w:outlineLvl w:val="0"/>
        <w:rPr>
          <w:rFonts w:ascii="Times New Roman" w:hAnsi="Times New Roman" w:cs="Times New Roman"/>
          <w:sz w:val="26"/>
          <w:szCs w:val="28"/>
        </w:rPr>
      </w:pPr>
    </w:p>
    <w:p w:rsidR="00D43C26" w:rsidRDefault="00D43C26" w:rsidP="005B12A7">
      <w:pPr>
        <w:shd w:val="clear" w:color="auto" w:fill="FFFFFF"/>
        <w:spacing w:line="240" w:lineRule="atLeast"/>
        <w:ind w:left="-142" w:right="-144"/>
        <w:jc w:val="center"/>
        <w:outlineLvl w:val="0"/>
        <w:rPr>
          <w:rFonts w:ascii="Times New Roman" w:hAnsi="Times New Roman" w:cs="Times New Roman"/>
          <w:sz w:val="26"/>
          <w:szCs w:val="28"/>
        </w:rPr>
      </w:pPr>
    </w:p>
    <w:p w:rsidR="00D43C26" w:rsidRDefault="00D43C26" w:rsidP="005B12A7">
      <w:pPr>
        <w:shd w:val="clear" w:color="auto" w:fill="FFFFFF"/>
        <w:spacing w:line="240" w:lineRule="atLeast"/>
        <w:ind w:left="-142" w:right="-144"/>
        <w:jc w:val="center"/>
        <w:outlineLvl w:val="0"/>
        <w:rPr>
          <w:rFonts w:ascii="Times New Roman" w:hAnsi="Times New Roman" w:cs="Times New Roman"/>
          <w:sz w:val="26"/>
          <w:szCs w:val="28"/>
        </w:rPr>
      </w:pPr>
    </w:p>
    <w:p w:rsidR="00D43C26" w:rsidRDefault="00D43C26" w:rsidP="005B12A7">
      <w:pPr>
        <w:shd w:val="clear" w:color="auto" w:fill="FFFFFF"/>
        <w:spacing w:line="240" w:lineRule="atLeast"/>
        <w:ind w:left="-142" w:right="-144"/>
        <w:jc w:val="center"/>
        <w:outlineLvl w:val="0"/>
        <w:rPr>
          <w:rFonts w:ascii="Times New Roman" w:hAnsi="Times New Roman" w:cs="Times New Roman"/>
          <w:sz w:val="26"/>
          <w:szCs w:val="28"/>
        </w:rPr>
      </w:pPr>
    </w:p>
    <w:p w:rsidR="00D43C26" w:rsidRDefault="00D43C26" w:rsidP="005B12A7">
      <w:pPr>
        <w:shd w:val="clear" w:color="auto" w:fill="FFFFFF"/>
        <w:spacing w:line="240" w:lineRule="atLeast"/>
        <w:ind w:left="-142" w:right="-144"/>
        <w:jc w:val="center"/>
        <w:outlineLvl w:val="0"/>
        <w:rPr>
          <w:rFonts w:ascii="Times New Roman" w:hAnsi="Times New Roman" w:cs="Times New Roman"/>
          <w:sz w:val="26"/>
          <w:szCs w:val="28"/>
        </w:rPr>
      </w:pPr>
    </w:p>
    <w:p w:rsidR="00D43C26" w:rsidRDefault="00D43C26" w:rsidP="005B12A7">
      <w:pPr>
        <w:shd w:val="clear" w:color="auto" w:fill="FFFFFF"/>
        <w:spacing w:line="240" w:lineRule="atLeast"/>
        <w:ind w:left="-142" w:right="-144"/>
        <w:jc w:val="center"/>
        <w:outlineLvl w:val="0"/>
        <w:rPr>
          <w:rFonts w:ascii="Times New Roman" w:hAnsi="Times New Roman" w:cs="Times New Roman"/>
          <w:sz w:val="26"/>
          <w:szCs w:val="28"/>
        </w:rPr>
      </w:pPr>
    </w:p>
    <w:p w:rsidR="00D43C26" w:rsidRDefault="00D43C26" w:rsidP="005B12A7">
      <w:pPr>
        <w:shd w:val="clear" w:color="auto" w:fill="FFFFFF"/>
        <w:spacing w:line="240" w:lineRule="atLeast"/>
        <w:ind w:left="-142" w:right="-144"/>
        <w:jc w:val="center"/>
        <w:outlineLvl w:val="0"/>
        <w:rPr>
          <w:rFonts w:ascii="Times New Roman" w:hAnsi="Times New Roman" w:cs="Times New Roman"/>
          <w:sz w:val="26"/>
          <w:szCs w:val="28"/>
        </w:rPr>
      </w:pPr>
    </w:p>
    <w:p w:rsidR="00D43C26" w:rsidRDefault="00D43C26" w:rsidP="005B12A7">
      <w:pPr>
        <w:shd w:val="clear" w:color="auto" w:fill="FFFFFF"/>
        <w:spacing w:line="240" w:lineRule="atLeast"/>
        <w:ind w:left="-142" w:right="-144"/>
        <w:jc w:val="center"/>
        <w:outlineLvl w:val="0"/>
        <w:rPr>
          <w:rFonts w:ascii="Times New Roman" w:hAnsi="Times New Roman" w:cs="Times New Roman"/>
          <w:sz w:val="26"/>
          <w:szCs w:val="28"/>
        </w:rPr>
      </w:pPr>
    </w:p>
    <w:p w:rsidR="00D43C26" w:rsidRDefault="00D43C26" w:rsidP="005B12A7">
      <w:pPr>
        <w:shd w:val="clear" w:color="auto" w:fill="FFFFFF"/>
        <w:spacing w:line="240" w:lineRule="atLeast"/>
        <w:ind w:left="-142" w:right="-144"/>
        <w:jc w:val="center"/>
        <w:outlineLvl w:val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602615</wp:posOffset>
            </wp:positionH>
            <wp:positionV relativeFrom="paragraph">
              <wp:posOffset>125730</wp:posOffset>
            </wp:positionV>
            <wp:extent cx="3086100" cy="2238375"/>
            <wp:effectExtent l="133350" t="114300" r="114300" b="104775"/>
            <wp:wrapTight wrapText="bothSides">
              <wp:wrapPolygon edited="0">
                <wp:start x="-933" y="-1103"/>
                <wp:lineTo x="-933" y="22611"/>
                <wp:lineTo x="22400" y="22611"/>
                <wp:lineTo x="22400" y="-1103"/>
                <wp:lineTo x="-933" y="-1103"/>
              </wp:wrapPolygon>
            </wp:wrapTight>
            <wp:docPr id="20" name="Рисунок 20" descr="https://narodnymi.com/wp-content/uploads/2015/12/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narodnymi.com/wp-content/uploads/2015/12/Min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238375"/>
                    </a:xfrm>
                    <a:prstGeom prst="rect">
                      <a:avLst/>
                    </a:prstGeom>
                    <a:noFill/>
                    <a:ln w="114300" cmpd="tri">
                      <a:solidFill>
                        <a:schemeClr val="accent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3C26" w:rsidRDefault="00D43C26" w:rsidP="005B12A7">
      <w:pPr>
        <w:shd w:val="clear" w:color="auto" w:fill="FFFFFF"/>
        <w:spacing w:line="240" w:lineRule="atLeast"/>
        <w:ind w:left="-142" w:right="-144"/>
        <w:jc w:val="center"/>
        <w:outlineLvl w:val="0"/>
        <w:rPr>
          <w:rFonts w:ascii="Times New Roman" w:hAnsi="Times New Roman" w:cs="Times New Roman"/>
          <w:sz w:val="26"/>
          <w:szCs w:val="28"/>
        </w:rPr>
      </w:pPr>
    </w:p>
    <w:p w:rsidR="00D43C26" w:rsidRDefault="00D43C26" w:rsidP="005B12A7">
      <w:pPr>
        <w:shd w:val="clear" w:color="auto" w:fill="FFFFFF"/>
        <w:spacing w:line="240" w:lineRule="atLeast"/>
        <w:ind w:left="-142" w:right="-144"/>
        <w:jc w:val="center"/>
        <w:outlineLvl w:val="0"/>
        <w:rPr>
          <w:rFonts w:ascii="Times New Roman" w:hAnsi="Times New Roman" w:cs="Times New Roman"/>
          <w:sz w:val="26"/>
          <w:szCs w:val="28"/>
        </w:rPr>
      </w:pPr>
    </w:p>
    <w:p w:rsidR="00D43C26" w:rsidRDefault="00D43C26" w:rsidP="005B12A7">
      <w:pPr>
        <w:shd w:val="clear" w:color="auto" w:fill="FFFFFF"/>
        <w:spacing w:line="240" w:lineRule="atLeast"/>
        <w:ind w:left="-142" w:right="-144"/>
        <w:jc w:val="center"/>
        <w:outlineLvl w:val="0"/>
        <w:rPr>
          <w:rFonts w:ascii="Times New Roman" w:hAnsi="Times New Roman" w:cs="Times New Roman"/>
          <w:sz w:val="26"/>
          <w:szCs w:val="28"/>
        </w:rPr>
      </w:pPr>
    </w:p>
    <w:p w:rsidR="00D43C26" w:rsidRDefault="00D43C26" w:rsidP="00D43C26">
      <w:pPr>
        <w:shd w:val="clear" w:color="auto" w:fill="FFFFFF"/>
        <w:spacing w:line="240" w:lineRule="atLeast"/>
        <w:ind w:right="-144"/>
        <w:outlineLvl w:val="0"/>
        <w:rPr>
          <w:rFonts w:ascii="Times New Roman" w:hAnsi="Times New Roman" w:cs="Times New Roman"/>
          <w:sz w:val="26"/>
          <w:szCs w:val="28"/>
        </w:rPr>
      </w:pPr>
    </w:p>
    <w:p w:rsidR="00D43C26" w:rsidRDefault="00D43C26" w:rsidP="005B12A7">
      <w:pPr>
        <w:shd w:val="clear" w:color="auto" w:fill="FFFFFF"/>
        <w:spacing w:line="240" w:lineRule="atLeast"/>
        <w:ind w:left="-142" w:right="-144"/>
        <w:jc w:val="center"/>
        <w:outlineLvl w:val="0"/>
        <w:rPr>
          <w:rFonts w:ascii="Times New Roman" w:hAnsi="Times New Roman" w:cs="Times New Roman"/>
          <w:sz w:val="26"/>
          <w:szCs w:val="28"/>
        </w:rPr>
      </w:pPr>
    </w:p>
    <w:p w:rsidR="00D43C26" w:rsidRDefault="00D43C26" w:rsidP="005B12A7">
      <w:pPr>
        <w:shd w:val="clear" w:color="auto" w:fill="FFFFFF"/>
        <w:spacing w:line="240" w:lineRule="atLeast"/>
        <w:ind w:left="-142" w:right="-144"/>
        <w:jc w:val="center"/>
        <w:outlineLvl w:val="0"/>
        <w:rPr>
          <w:rFonts w:ascii="Times New Roman" w:hAnsi="Times New Roman" w:cs="Times New Roman"/>
          <w:sz w:val="26"/>
          <w:szCs w:val="28"/>
        </w:rPr>
      </w:pPr>
    </w:p>
    <w:p w:rsidR="00D43C26" w:rsidRDefault="00D43C26" w:rsidP="005B12A7">
      <w:pPr>
        <w:shd w:val="clear" w:color="auto" w:fill="FFFFFF"/>
        <w:spacing w:line="240" w:lineRule="atLeast"/>
        <w:ind w:left="-142" w:right="-144"/>
        <w:jc w:val="center"/>
        <w:outlineLvl w:val="0"/>
        <w:rPr>
          <w:rFonts w:ascii="Times New Roman" w:hAnsi="Times New Roman" w:cs="Times New Roman"/>
          <w:sz w:val="26"/>
          <w:szCs w:val="28"/>
        </w:rPr>
      </w:pPr>
    </w:p>
    <w:p w:rsidR="00D43C26" w:rsidRDefault="00D43C26" w:rsidP="005B12A7">
      <w:pPr>
        <w:shd w:val="clear" w:color="auto" w:fill="FFFFFF"/>
        <w:spacing w:line="240" w:lineRule="atLeast"/>
        <w:ind w:left="-142" w:right="-144"/>
        <w:jc w:val="center"/>
        <w:outlineLvl w:val="0"/>
        <w:rPr>
          <w:rFonts w:ascii="Times New Roman" w:hAnsi="Times New Roman" w:cs="Times New Roman"/>
          <w:sz w:val="26"/>
          <w:szCs w:val="28"/>
        </w:rPr>
      </w:pPr>
    </w:p>
    <w:p w:rsidR="00D43C26" w:rsidRDefault="00D43C26" w:rsidP="005B12A7">
      <w:pPr>
        <w:shd w:val="clear" w:color="auto" w:fill="FFFFFF"/>
        <w:spacing w:line="240" w:lineRule="atLeast"/>
        <w:ind w:left="-142" w:right="-144"/>
        <w:jc w:val="center"/>
        <w:outlineLvl w:val="0"/>
        <w:rPr>
          <w:rFonts w:ascii="Times New Roman" w:hAnsi="Times New Roman" w:cs="Times New Roman"/>
          <w:sz w:val="26"/>
          <w:szCs w:val="28"/>
        </w:rPr>
      </w:pPr>
    </w:p>
    <w:p w:rsidR="00D43C26" w:rsidRDefault="00D43C26" w:rsidP="005B12A7">
      <w:pPr>
        <w:shd w:val="clear" w:color="auto" w:fill="FFFFFF"/>
        <w:spacing w:line="240" w:lineRule="atLeast"/>
        <w:ind w:left="-142" w:right="-144"/>
        <w:jc w:val="center"/>
        <w:outlineLvl w:val="0"/>
        <w:rPr>
          <w:rFonts w:ascii="Times New Roman" w:hAnsi="Times New Roman" w:cs="Times New Roman"/>
          <w:sz w:val="26"/>
          <w:szCs w:val="28"/>
        </w:rPr>
      </w:pPr>
    </w:p>
    <w:p w:rsidR="00D43C26" w:rsidRDefault="00D43C26" w:rsidP="005B12A7">
      <w:pPr>
        <w:shd w:val="clear" w:color="auto" w:fill="FFFFFF"/>
        <w:spacing w:line="240" w:lineRule="atLeast"/>
        <w:ind w:left="-142" w:right="-144"/>
        <w:jc w:val="center"/>
        <w:outlineLvl w:val="0"/>
        <w:rPr>
          <w:rFonts w:ascii="Times New Roman" w:hAnsi="Times New Roman" w:cs="Times New Roman"/>
          <w:sz w:val="26"/>
          <w:szCs w:val="28"/>
        </w:rPr>
      </w:pPr>
    </w:p>
    <w:p w:rsidR="00D43C26" w:rsidRDefault="00D43C26" w:rsidP="005B12A7">
      <w:pPr>
        <w:shd w:val="clear" w:color="auto" w:fill="FFFFFF"/>
        <w:spacing w:line="240" w:lineRule="atLeast"/>
        <w:ind w:left="-142" w:right="-144"/>
        <w:jc w:val="center"/>
        <w:outlineLvl w:val="0"/>
        <w:rPr>
          <w:rFonts w:ascii="Times New Roman" w:hAnsi="Times New Roman" w:cs="Times New Roman"/>
          <w:sz w:val="26"/>
          <w:szCs w:val="28"/>
        </w:rPr>
      </w:pPr>
    </w:p>
    <w:p w:rsidR="00D43C26" w:rsidRDefault="00D43C26" w:rsidP="005B12A7">
      <w:pPr>
        <w:shd w:val="clear" w:color="auto" w:fill="FFFFFF"/>
        <w:spacing w:line="240" w:lineRule="atLeast"/>
        <w:ind w:left="-142" w:right="-144"/>
        <w:jc w:val="center"/>
        <w:outlineLvl w:val="0"/>
        <w:rPr>
          <w:rFonts w:ascii="Times New Roman" w:hAnsi="Times New Roman" w:cs="Times New Roman"/>
          <w:sz w:val="26"/>
          <w:szCs w:val="28"/>
        </w:rPr>
      </w:pPr>
    </w:p>
    <w:p w:rsidR="00D43C26" w:rsidRDefault="00D43C26" w:rsidP="005B12A7">
      <w:pPr>
        <w:shd w:val="clear" w:color="auto" w:fill="FFFFFF"/>
        <w:spacing w:line="240" w:lineRule="atLeast"/>
        <w:ind w:left="-142" w:right="-144"/>
        <w:jc w:val="center"/>
        <w:outlineLvl w:val="0"/>
        <w:rPr>
          <w:rFonts w:ascii="Times New Roman" w:hAnsi="Times New Roman" w:cs="Times New Roman"/>
          <w:sz w:val="26"/>
          <w:szCs w:val="28"/>
        </w:rPr>
      </w:pPr>
    </w:p>
    <w:p w:rsidR="005B12A7" w:rsidRPr="00EA7A4A" w:rsidRDefault="005B12A7" w:rsidP="005B12A7">
      <w:pPr>
        <w:shd w:val="clear" w:color="auto" w:fill="FFFFFF"/>
        <w:spacing w:line="240" w:lineRule="atLeast"/>
        <w:ind w:left="-142" w:right="-144"/>
        <w:jc w:val="center"/>
        <w:outlineLvl w:val="0"/>
        <w:rPr>
          <w:rFonts w:ascii="Times New Roman" w:hAnsi="Times New Roman" w:cs="Times New Roman"/>
          <w:sz w:val="26"/>
          <w:szCs w:val="28"/>
        </w:rPr>
      </w:pPr>
      <w:r w:rsidRPr="00EA7A4A">
        <w:rPr>
          <w:rFonts w:ascii="Times New Roman" w:hAnsi="Times New Roman" w:cs="Times New Roman"/>
          <w:sz w:val="26"/>
          <w:szCs w:val="28"/>
        </w:rPr>
        <w:t>Список использованной литературы</w:t>
      </w:r>
    </w:p>
    <w:p w:rsidR="005B12A7" w:rsidRPr="00EA7A4A" w:rsidRDefault="005B12A7" w:rsidP="005B12A7">
      <w:pPr>
        <w:shd w:val="clear" w:color="auto" w:fill="FFFFFF"/>
        <w:spacing w:line="240" w:lineRule="atLeast"/>
        <w:ind w:left="-142" w:right="-144"/>
        <w:jc w:val="center"/>
        <w:outlineLvl w:val="0"/>
        <w:rPr>
          <w:rFonts w:ascii="Times New Roman" w:hAnsi="Times New Roman" w:cs="Times New Roman"/>
          <w:sz w:val="26"/>
          <w:szCs w:val="16"/>
        </w:rPr>
      </w:pPr>
    </w:p>
    <w:p w:rsidR="005B12A7" w:rsidRPr="00EA7A4A" w:rsidRDefault="001E6BCD" w:rsidP="005B12A7">
      <w:pPr>
        <w:numPr>
          <w:ilvl w:val="0"/>
          <w:numId w:val="1"/>
        </w:numPr>
        <w:shd w:val="clear" w:color="auto" w:fill="FFFFFF"/>
        <w:tabs>
          <w:tab w:val="clear" w:pos="644"/>
          <w:tab w:val="num" w:pos="720"/>
        </w:tabs>
        <w:spacing w:line="240" w:lineRule="atLeast"/>
        <w:ind w:left="720"/>
        <w:jc w:val="both"/>
        <w:outlineLvl w:val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Алкоголю скажем «стоп»!</w:t>
      </w:r>
      <w:r w:rsidR="005B12A7" w:rsidRPr="00EA7A4A">
        <w:rPr>
          <w:rFonts w:ascii="Times New Roman" w:hAnsi="Times New Roman" w:cs="Times New Roman"/>
          <w:sz w:val="26"/>
          <w:szCs w:val="28"/>
        </w:rPr>
        <w:t xml:space="preserve"> //Ай, болит! (</w:t>
      </w:r>
      <w:proofErr w:type="spellStart"/>
      <w:r w:rsidR="005B12A7" w:rsidRPr="00EA7A4A">
        <w:rPr>
          <w:rFonts w:ascii="Times New Roman" w:hAnsi="Times New Roman" w:cs="Times New Roman"/>
          <w:sz w:val="26"/>
          <w:szCs w:val="28"/>
        </w:rPr>
        <w:t>Спецвыпуск</w:t>
      </w:r>
      <w:proofErr w:type="spellEnd"/>
      <w:r w:rsidR="005B12A7" w:rsidRPr="00EA7A4A">
        <w:rPr>
          <w:rFonts w:ascii="Times New Roman" w:hAnsi="Times New Roman" w:cs="Times New Roman"/>
          <w:sz w:val="26"/>
          <w:szCs w:val="28"/>
        </w:rPr>
        <w:t xml:space="preserve">) – </w:t>
      </w:r>
      <w:r>
        <w:rPr>
          <w:rFonts w:ascii="Times New Roman" w:hAnsi="Times New Roman" w:cs="Times New Roman"/>
          <w:sz w:val="26"/>
          <w:szCs w:val="28"/>
        </w:rPr>
        <w:t>2008</w:t>
      </w:r>
      <w:r w:rsidR="005B12A7" w:rsidRPr="00EA7A4A">
        <w:rPr>
          <w:rFonts w:ascii="Times New Roman" w:hAnsi="Times New Roman" w:cs="Times New Roman"/>
          <w:sz w:val="26"/>
          <w:szCs w:val="28"/>
        </w:rPr>
        <w:t xml:space="preserve">. - № 4 (февр.). – С. </w:t>
      </w:r>
      <w:r>
        <w:rPr>
          <w:rFonts w:ascii="Times New Roman" w:hAnsi="Times New Roman" w:cs="Times New Roman"/>
          <w:sz w:val="26"/>
          <w:szCs w:val="28"/>
        </w:rPr>
        <w:t>1</w:t>
      </w:r>
      <w:r w:rsidR="005B12A7" w:rsidRPr="00EA7A4A">
        <w:rPr>
          <w:rFonts w:ascii="Times New Roman" w:hAnsi="Times New Roman" w:cs="Times New Roman"/>
          <w:sz w:val="26"/>
          <w:szCs w:val="28"/>
        </w:rPr>
        <w:t xml:space="preserve"> - </w:t>
      </w:r>
      <w:r>
        <w:rPr>
          <w:rFonts w:ascii="Times New Roman" w:hAnsi="Times New Roman" w:cs="Times New Roman"/>
          <w:sz w:val="26"/>
          <w:szCs w:val="28"/>
        </w:rPr>
        <w:t>16</w:t>
      </w:r>
      <w:r w:rsidR="005B12A7" w:rsidRPr="00EA7A4A">
        <w:rPr>
          <w:rFonts w:ascii="Times New Roman" w:hAnsi="Times New Roman" w:cs="Times New Roman"/>
          <w:sz w:val="26"/>
          <w:szCs w:val="28"/>
        </w:rPr>
        <w:t>.</w:t>
      </w:r>
    </w:p>
    <w:p w:rsidR="005B12A7" w:rsidRDefault="00C636C0" w:rsidP="005B12A7">
      <w:pPr>
        <w:numPr>
          <w:ilvl w:val="0"/>
          <w:numId w:val="1"/>
        </w:numPr>
        <w:shd w:val="clear" w:color="auto" w:fill="FFFFFF"/>
        <w:tabs>
          <w:tab w:val="clear" w:pos="644"/>
          <w:tab w:val="num" w:pos="720"/>
        </w:tabs>
        <w:spacing w:line="240" w:lineRule="atLeast"/>
        <w:ind w:left="720"/>
        <w:jc w:val="both"/>
        <w:outlineLvl w:val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Гренадеров С. Алкоголизм – пагубная страсть </w:t>
      </w:r>
      <w:r w:rsidR="005B12A7" w:rsidRPr="00EA7A4A">
        <w:rPr>
          <w:rFonts w:ascii="Times New Roman" w:hAnsi="Times New Roman" w:cs="Times New Roman"/>
          <w:sz w:val="26"/>
          <w:szCs w:val="28"/>
        </w:rPr>
        <w:t>//</w:t>
      </w:r>
      <w:r>
        <w:rPr>
          <w:rFonts w:ascii="Times New Roman" w:hAnsi="Times New Roman" w:cs="Times New Roman"/>
          <w:sz w:val="26"/>
          <w:szCs w:val="28"/>
        </w:rPr>
        <w:t>Предупреждение. – 2010. - № 6</w:t>
      </w:r>
      <w:r w:rsidR="005B12A7" w:rsidRPr="00EA7A4A">
        <w:rPr>
          <w:rFonts w:ascii="Times New Roman" w:hAnsi="Times New Roman" w:cs="Times New Roman"/>
          <w:sz w:val="26"/>
          <w:szCs w:val="28"/>
        </w:rPr>
        <w:t xml:space="preserve"> (</w:t>
      </w:r>
      <w:r>
        <w:rPr>
          <w:rFonts w:ascii="Times New Roman" w:hAnsi="Times New Roman" w:cs="Times New Roman"/>
          <w:sz w:val="26"/>
          <w:szCs w:val="28"/>
        </w:rPr>
        <w:t>июнь). – С. 61 -74</w:t>
      </w:r>
      <w:r w:rsidR="005B12A7" w:rsidRPr="00EA7A4A">
        <w:rPr>
          <w:rFonts w:ascii="Times New Roman" w:hAnsi="Times New Roman" w:cs="Times New Roman"/>
          <w:sz w:val="26"/>
          <w:szCs w:val="28"/>
        </w:rPr>
        <w:t>.</w:t>
      </w:r>
    </w:p>
    <w:p w:rsidR="00C636C0" w:rsidRPr="00C636C0" w:rsidRDefault="00C636C0" w:rsidP="00C636C0">
      <w:pPr>
        <w:numPr>
          <w:ilvl w:val="0"/>
          <w:numId w:val="1"/>
        </w:numPr>
        <w:shd w:val="clear" w:color="auto" w:fill="FFFFFF"/>
        <w:tabs>
          <w:tab w:val="clear" w:pos="644"/>
          <w:tab w:val="num" w:pos="720"/>
        </w:tabs>
        <w:spacing w:line="240" w:lineRule="atLeast"/>
        <w:ind w:left="720"/>
        <w:jc w:val="both"/>
        <w:outlineLvl w:val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Ефимова В. Болезнь воли </w:t>
      </w:r>
      <w:r w:rsidRPr="00EA7A4A">
        <w:rPr>
          <w:rFonts w:ascii="Times New Roman" w:hAnsi="Times New Roman" w:cs="Times New Roman"/>
          <w:sz w:val="26"/>
          <w:szCs w:val="28"/>
        </w:rPr>
        <w:t>//</w:t>
      </w:r>
      <w:r>
        <w:rPr>
          <w:rFonts w:ascii="Times New Roman" w:hAnsi="Times New Roman" w:cs="Times New Roman"/>
          <w:sz w:val="26"/>
          <w:szCs w:val="28"/>
        </w:rPr>
        <w:t>Будь здоров. – 2005. - № 11</w:t>
      </w:r>
      <w:r w:rsidRPr="00EA7A4A">
        <w:rPr>
          <w:rFonts w:ascii="Times New Roman" w:hAnsi="Times New Roman" w:cs="Times New Roman"/>
          <w:sz w:val="26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8"/>
        </w:rPr>
        <w:t>нояб</w:t>
      </w:r>
      <w:proofErr w:type="spellEnd"/>
      <w:r>
        <w:rPr>
          <w:rFonts w:ascii="Times New Roman" w:hAnsi="Times New Roman" w:cs="Times New Roman"/>
          <w:sz w:val="26"/>
          <w:szCs w:val="28"/>
        </w:rPr>
        <w:t>.). – С. 38 - 41</w:t>
      </w:r>
      <w:r w:rsidRPr="00EA7A4A">
        <w:rPr>
          <w:rFonts w:ascii="Times New Roman" w:hAnsi="Times New Roman" w:cs="Times New Roman"/>
          <w:sz w:val="26"/>
          <w:szCs w:val="28"/>
        </w:rPr>
        <w:t>.</w:t>
      </w:r>
    </w:p>
    <w:p w:rsidR="005B12A7" w:rsidRDefault="001E6BCD" w:rsidP="005B12A7">
      <w:pPr>
        <w:numPr>
          <w:ilvl w:val="0"/>
          <w:numId w:val="1"/>
        </w:numPr>
        <w:shd w:val="clear" w:color="auto" w:fill="FFFFFF"/>
        <w:tabs>
          <w:tab w:val="clear" w:pos="644"/>
          <w:tab w:val="num" w:pos="720"/>
        </w:tabs>
        <w:spacing w:line="240" w:lineRule="atLeast"/>
        <w:ind w:left="720"/>
        <w:jc w:val="both"/>
        <w:outlineLvl w:val="0"/>
        <w:rPr>
          <w:rFonts w:ascii="Times New Roman" w:hAnsi="Times New Roman" w:cs="Times New Roman"/>
          <w:sz w:val="26"/>
          <w:szCs w:val="28"/>
        </w:rPr>
      </w:pPr>
      <w:proofErr w:type="spellStart"/>
      <w:r>
        <w:rPr>
          <w:rFonts w:ascii="Times New Roman" w:hAnsi="Times New Roman" w:cs="Times New Roman"/>
          <w:sz w:val="26"/>
          <w:szCs w:val="28"/>
        </w:rPr>
        <w:t>Лапшичев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В. Самый верный способ расстаться с алкоголем и начать жить. </w:t>
      </w:r>
      <w:r w:rsidR="005B12A7" w:rsidRPr="00EA7A4A">
        <w:rPr>
          <w:rFonts w:ascii="Times New Roman" w:hAnsi="Times New Roman" w:cs="Times New Roman"/>
          <w:sz w:val="26"/>
          <w:szCs w:val="28"/>
        </w:rPr>
        <w:t xml:space="preserve">– </w:t>
      </w:r>
      <w:r>
        <w:rPr>
          <w:rFonts w:ascii="Times New Roman" w:hAnsi="Times New Roman" w:cs="Times New Roman"/>
          <w:sz w:val="26"/>
          <w:szCs w:val="28"/>
        </w:rPr>
        <w:t>СПб</w:t>
      </w:r>
      <w:r w:rsidR="005B12A7" w:rsidRPr="00EA7A4A">
        <w:rPr>
          <w:rFonts w:ascii="Times New Roman" w:hAnsi="Times New Roman" w:cs="Times New Roman"/>
          <w:sz w:val="26"/>
          <w:szCs w:val="28"/>
        </w:rPr>
        <w:t xml:space="preserve">.: </w:t>
      </w:r>
      <w:r>
        <w:rPr>
          <w:rFonts w:ascii="Times New Roman" w:hAnsi="Times New Roman" w:cs="Times New Roman"/>
          <w:sz w:val="26"/>
          <w:szCs w:val="28"/>
        </w:rPr>
        <w:t>Издательство «Веды», 2009</w:t>
      </w:r>
      <w:r w:rsidR="005B12A7" w:rsidRPr="00EA7A4A">
        <w:rPr>
          <w:rFonts w:ascii="Times New Roman" w:hAnsi="Times New Roman" w:cs="Times New Roman"/>
          <w:sz w:val="26"/>
          <w:szCs w:val="28"/>
        </w:rPr>
        <w:t xml:space="preserve">. – </w:t>
      </w:r>
      <w:r>
        <w:rPr>
          <w:rFonts w:ascii="Times New Roman" w:hAnsi="Times New Roman" w:cs="Times New Roman"/>
          <w:sz w:val="26"/>
          <w:szCs w:val="28"/>
        </w:rPr>
        <w:t>256</w:t>
      </w:r>
      <w:r w:rsidR="005B12A7" w:rsidRPr="00EA7A4A"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 w:rsidR="005B12A7" w:rsidRPr="00EA7A4A">
        <w:rPr>
          <w:rFonts w:ascii="Times New Roman" w:hAnsi="Times New Roman" w:cs="Times New Roman"/>
          <w:sz w:val="26"/>
          <w:szCs w:val="28"/>
        </w:rPr>
        <w:t>с</w:t>
      </w:r>
      <w:proofErr w:type="gramEnd"/>
      <w:r w:rsidR="005B12A7" w:rsidRPr="00EA7A4A">
        <w:rPr>
          <w:rFonts w:ascii="Times New Roman" w:hAnsi="Times New Roman" w:cs="Times New Roman"/>
          <w:sz w:val="26"/>
          <w:szCs w:val="28"/>
        </w:rPr>
        <w:t>.</w:t>
      </w:r>
    </w:p>
    <w:p w:rsidR="001E6BCD" w:rsidRPr="00EA7A4A" w:rsidRDefault="001E6BCD" w:rsidP="001E6BCD">
      <w:pPr>
        <w:numPr>
          <w:ilvl w:val="0"/>
          <w:numId w:val="1"/>
        </w:numPr>
        <w:shd w:val="clear" w:color="auto" w:fill="FFFFFF"/>
        <w:tabs>
          <w:tab w:val="clear" w:pos="644"/>
          <w:tab w:val="num" w:pos="720"/>
        </w:tabs>
        <w:spacing w:line="240" w:lineRule="atLeast"/>
        <w:ind w:left="720"/>
        <w:jc w:val="both"/>
        <w:outlineLvl w:val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Самый эффективный способ бросить пить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 /А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вт. – сост. Н.В. Белов </w:t>
      </w:r>
      <w:r w:rsidRPr="00EA7A4A">
        <w:rPr>
          <w:rFonts w:ascii="Times New Roman" w:hAnsi="Times New Roman" w:cs="Times New Roman"/>
          <w:sz w:val="26"/>
          <w:szCs w:val="28"/>
        </w:rPr>
        <w:t xml:space="preserve">– </w:t>
      </w:r>
      <w:r>
        <w:rPr>
          <w:rFonts w:ascii="Times New Roman" w:hAnsi="Times New Roman" w:cs="Times New Roman"/>
          <w:sz w:val="26"/>
          <w:szCs w:val="28"/>
        </w:rPr>
        <w:t>Мн</w:t>
      </w:r>
      <w:r w:rsidRPr="00EA7A4A">
        <w:rPr>
          <w:rFonts w:ascii="Times New Roman" w:hAnsi="Times New Roman" w:cs="Times New Roman"/>
          <w:sz w:val="26"/>
          <w:szCs w:val="28"/>
        </w:rPr>
        <w:t xml:space="preserve">.: </w:t>
      </w:r>
      <w:proofErr w:type="spellStart"/>
      <w:r>
        <w:rPr>
          <w:rFonts w:ascii="Times New Roman" w:hAnsi="Times New Roman" w:cs="Times New Roman"/>
          <w:sz w:val="26"/>
          <w:szCs w:val="28"/>
        </w:rPr>
        <w:t>Харвест</w:t>
      </w:r>
      <w:proofErr w:type="spellEnd"/>
      <w:r>
        <w:rPr>
          <w:rFonts w:ascii="Times New Roman" w:hAnsi="Times New Roman" w:cs="Times New Roman"/>
          <w:sz w:val="26"/>
          <w:szCs w:val="28"/>
        </w:rPr>
        <w:t>, 2006</w:t>
      </w:r>
      <w:r w:rsidRPr="00EA7A4A">
        <w:rPr>
          <w:rFonts w:ascii="Times New Roman" w:hAnsi="Times New Roman" w:cs="Times New Roman"/>
          <w:sz w:val="26"/>
          <w:szCs w:val="28"/>
        </w:rPr>
        <w:t xml:space="preserve">. – </w:t>
      </w:r>
      <w:r>
        <w:rPr>
          <w:rFonts w:ascii="Times New Roman" w:hAnsi="Times New Roman" w:cs="Times New Roman"/>
          <w:sz w:val="26"/>
          <w:szCs w:val="28"/>
        </w:rPr>
        <w:t>64</w:t>
      </w:r>
      <w:r w:rsidRPr="00EA7A4A">
        <w:rPr>
          <w:rFonts w:ascii="Times New Roman" w:hAnsi="Times New Roman" w:cs="Times New Roman"/>
          <w:sz w:val="26"/>
          <w:szCs w:val="28"/>
        </w:rPr>
        <w:t xml:space="preserve"> с.</w:t>
      </w:r>
    </w:p>
    <w:p w:rsidR="005B12A7" w:rsidRPr="00EA7A4A" w:rsidRDefault="001E6BCD" w:rsidP="005B12A7">
      <w:pPr>
        <w:numPr>
          <w:ilvl w:val="0"/>
          <w:numId w:val="1"/>
        </w:numPr>
        <w:shd w:val="clear" w:color="auto" w:fill="FFFFFF"/>
        <w:tabs>
          <w:tab w:val="clear" w:pos="644"/>
          <w:tab w:val="num" w:pos="720"/>
        </w:tabs>
        <w:spacing w:line="240" w:lineRule="atLeast"/>
        <w:ind w:left="720"/>
        <w:jc w:val="both"/>
        <w:outlineLvl w:val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Смирнова Г. Пить или не пить – быть или не быть… / Г. Смирнова</w:t>
      </w:r>
      <w:r w:rsidR="005B12A7" w:rsidRPr="00EA7A4A">
        <w:rPr>
          <w:rFonts w:ascii="Times New Roman" w:hAnsi="Times New Roman" w:cs="Times New Roman"/>
          <w:sz w:val="26"/>
          <w:szCs w:val="28"/>
        </w:rPr>
        <w:t xml:space="preserve">. – </w:t>
      </w:r>
      <w:r>
        <w:rPr>
          <w:rFonts w:ascii="Times New Roman" w:hAnsi="Times New Roman" w:cs="Times New Roman"/>
          <w:sz w:val="26"/>
          <w:szCs w:val="28"/>
        </w:rPr>
        <w:t xml:space="preserve">Ростов </w:t>
      </w:r>
      <w:proofErr w:type="spellStart"/>
      <w:r>
        <w:rPr>
          <w:rFonts w:ascii="Times New Roman" w:hAnsi="Times New Roman" w:cs="Times New Roman"/>
          <w:sz w:val="26"/>
          <w:szCs w:val="28"/>
        </w:rPr>
        <w:t>н</w:t>
      </w:r>
      <w:proofErr w:type="spellEnd"/>
      <w:proofErr w:type="gramStart"/>
      <w:r>
        <w:rPr>
          <w:rFonts w:ascii="Times New Roman" w:hAnsi="Times New Roman" w:cs="Times New Roman"/>
          <w:sz w:val="26"/>
          <w:szCs w:val="28"/>
        </w:rPr>
        <w:t>/Д</w:t>
      </w:r>
      <w:proofErr w:type="gramEnd"/>
      <w:r w:rsidR="005B12A7" w:rsidRPr="00EA7A4A">
        <w:rPr>
          <w:rFonts w:ascii="Times New Roman" w:hAnsi="Times New Roman" w:cs="Times New Roman"/>
          <w:sz w:val="26"/>
          <w:szCs w:val="28"/>
        </w:rPr>
        <w:t xml:space="preserve">: </w:t>
      </w:r>
      <w:r>
        <w:rPr>
          <w:rFonts w:ascii="Times New Roman" w:hAnsi="Times New Roman" w:cs="Times New Roman"/>
          <w:sz w:val="26"/>
          <w:szCs w:val="28"/>
        </w:rPr>
        <w:t>Феникс, 2010</w:t>
      </w:r>
      <w:r w:rsidR="005B12A7" w:rsidRPr="00EA7A4A">
        <w:rPr>
          <w:rFonts w:ascii="Times New Roman" w:hAnsi="Times New Roman" w:cs="Times New Roman"/>
          <w:sz w:val="26"/>
          <w:szCs w:val="28"/>
        </w:rPr>
        <w:t xml:space="preserve">. – </w:t>
      </w:r>
      <w:r>
        <w:rPr>
          <w:rFonts w:ascii="Times New Roman" w:hAnsi="Times New Roman" w:cs="Times New Roman"/>
          <w:sz w:val="26"/>
          <w:szCs w:val="28"/>
        </w:rPr>
        <w:t>91</w:t>
      </w:r>
      <w:r w:rsidR="005B12A7" w:rsidRPr="00EA7A4A">
        <w:rPr>
          <w:rFonts w:ascii="Times New Roman" w:hAnsi="Times New Roman" w:cs="Times New Roman"/>
          <w:sz w:val="26"/>
          <w:szCs w:val="28"/>
        </w:rPr>
        <w:t xml:space="preserve"> с.</w:t>
      </w:r>
    </w:p>
    <w:p w:rsidR="005B12A7" w:rsidRPr="00EA7A4A" w:rsidRDefault="005B12A7" w:rsidP="005B12A7">
      <w:pPr>
        <w:shd w:val="clear" w:color="auto" w:fill="FFFFFF"/>
        <w:spacing w:line="240" w:lineRule="atLeast"/>
        <w:jc w:val="center"/>
        <w:outlineLvl w:val="0"/>
        <w:rPr>
          <w:rFonts w:ascii="Times New Roman" w:hAnsi="Times New Roman" w:cs="Times New Roman"/>
          <w:sz w:val="26"/>
          <w:szCs w:val="28"/>
        </w:rPr>
      </w:pPr>
    </w:p>
    <w:p w:rsidR="005B12A7" w:rsidRPr="00EA7A4A" w:rsidRDefault="005B12A7" w:rsidP="005B12A7">
      <w:pPr>
        <w:shd w:val="clear" w:color="auto" w:fill="FFFFFF"/>
        <w:spacing w:line="240" w:lineRule="atLeast"/>
        <w:jc w:val="center"/>
        <w:outlineLvl w:val="0"/>
        <w:rPr>
          <w:rFonts w:ascii="Times New Roman" w:hAnsi="Times New Roman" w:cs="Times New Roman"/>
          <w:sz w:val="26"/>
          <w:szCs w:val="28"/>
        </w:rPr>
      </w:pPr>
    </w:p>
    <w:p w:rsidR="005B12A7" w:rsidRPr="00EA7A4A" w:rsidRDefault="005B12A7" w:rsidP="005B12A7">
      <w:pPr>
        <w:shd w:val="clear" w:color="auto" w:fill="FFFFFF"/>
        <w:spacing w:line="240" w:lineRule="atLeast"/>
        <w:jc w:val="center"/>
        <w:outlineLvl w:val="0"/>
        <w:rPr>
          <w:rFonts w:ascii="Times New Roman" w:hAnsi="Times New Roman" w:cs="Times New Roman"/>
          <w:sz w:val="26"/>
          <w:szCs w:val="28"/>
        </w:rPr>
      </w:pPr>
      <w:proofErr w:type="gramStart"/>
      <w:r w:rsidRPr="00EA7A4A">
        <w:rPr>
          <w:rFonts w:ascii="Times New Roman" w:hAnsi="Times New Roman" w:cs="Times New Roman"/>
          <w:sz w:val="26"/>
          <w:szCs w:val="28"/>
        </w:rPr>
        <w:t>Ответственная</w:t>
      </w:r>
      <w:proofErr w:type="gramEnd"/>
      <w:r w:rsidRPr="00EA7A4A">
        <w:rPr>
          <w:rFonts w:ascii="Times New Roman" w:hAnsi="Times New Roman" w:cs="Times New Roman"/>
          <w:sz w:val="26"/>
          <w:szCs w:val="28"/>
        </w:rPr>
        <w:t xml:space="preserve"> за выпуск</w:t>
      </w:r>
    </w:p>
    <w:p w:rsidR="005B12A7" w:rsidRPr="00EA7A4A" w:rsidRDefault="001E6BCD" w:rsidP="005B12A7">
      <w:pPr>
        <w:shd w:val="clear" w:color="auto" w:fill="FFFFFF"/>
        <w:spacing w:line="240" w:lineRule="atLeast"/>
        <w:jc w:val="center"/>
        <w:outlineLvl w:val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заведующая библиотекой-филиалом № 5</w:t>
      </w:r>
    </w:p>
    <w:p w:rsidR="00D61DA6" w:rsidRPr="00EA7A4A" w:rsidRDefault="001E6BCD" w:rsidP="00D61DA6">
      <w:pPr>
        <w:shd w:val="clear" w:color="auto" w:fill="FFFFFF"/>
        <w:spacing w:line="240" w:lineRule="atLeast"/>
        <w:jc w:val="center"/>
        <w:outlineLvl w:val="0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Н.А. Морозова</w:t>
      </w:r>
    </w:p>
    <w:sectPr w:rsidR="00D61DA6" w:rsidRPr="00EA7A4A" w:rsidSect="00EA7A4A">
      <w:pgSz w:w="8417" w:h="11909" w:orient="landscape"/>
      <w:pgMar w:top="567" w:right="851" w:bottom="567" w:left="851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3" o:spid="_x0000_i1027" type="#_x0000_t75" style="width:112.5pt;height:106.5pt;visibility:visible;mso-wrap-style:square" o:bordertopcolor="#3131db" o:borderleftcolor="#3131db" o:borderbottomcolor="#3131db" o:borderrightcolor="#3131db" o:bullet="t">
        <v:imagedata r:id="rId1" o:title=""/>
        <w10:bordertop type="double" width="11"/>
        <w10:borderleft type="double" width="11"/>
        <w10:borderbottom type="double" width="11"/>
        <w10:borderright type="double" width="11"/>
      </v:shape>
    </w:pict>
  </w:numPicBullet>
  <w:abstractNum w:abstractNumId="0">
    <w:nsid w:val="015C47B7"/>
    <w:multiLevelType w:val="hybridMultilevel"/>
    <w:tmpl w:val="C5561E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D74E9"/>
    <w:multiLevelType w:val="hybridMultilevel"/>
    <w:tmpl w:val="33F243D2"/>
    <w:lvl w:ilvl="0" w:tplc="0419000B">
      <w:start w:val="1"/>
      <w:numFmt w:val="bullet"/>
      <w:lvlText w:val="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">
    <w:nsid w:val="23BE72C1"/>
    <w:multiLevelType w:val="hybridMultilevel"/>
    <w:tmpl w:val="23EA4F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5F379C9"/>
    <w:multiLevelType w:val="hybridMultilevel"/>
    <w:tmpl w:val="CF7440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E5F90"/>
    <w:multiLevelType w:val="hybridMultilevel"/>
    <w:tmpl w:val="D518AD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C03D9"/>
    <w:multiLevelType w:val="hybridMultilevel"/>
    <w:tmpl w:val="71240A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567FA0"/>
    <w:multiLevelType w:val="hybridMultilevel"/>
    <w:tmpl w:val="FD9ABE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994708"/>
    <w:multiLevelType w:val="hybridMultilevel"/>
    <w:tmpl w:val="7D3C09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371D6B"/>
    <w:multiLevelType w:val="hybridMultilevel"/>
    <w:tmpl w:val="9E7458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570736"/>
    <w:multiLevelType w:val="hybridMultilevel"/>
    <w:tmpl w:val="236C569A"/>
    <w:lvl w:ilvl="0" w:tplc="0419000B">
      <w:start w:val="1"/>
      <w:numFmt w:val="bullet"/>
      <w:lvlText w:val="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0">
    <w:nsid w:val="7BF9599B"/>
    <w:multiLevelType w:val="hybridMultilevel"/>
    <w:tmpl w:val="AE2AF8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EA7736"/>
    <w:multiLevelType w:val="hybridMultilevel"/>
    <w:tmpl w:val="617C45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5"/>
  </w:num>
  <w:num w:numId="5">
    <w:abstractNumId w:val="11"/>
  </w:num>
  <w:num w:numId="6">
    <w:abstractNumId w:val="1"/>
  </w:num>
  <w:num w:numId="7">
    <w:abstractNumId w:val="0"/>
  </w:num>
  <w:num w:numId="8">
    <w:abstractNumId w:val="10"/>
  </w:num>
  <w:num w:numId="9">
    <w:abstractNumId w:val="3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drawingGridHorizontalSpacing w:val="100"/>
  <w:displayHorizontalDrawingGridEvery w:val="2"/>
  <w:characterSpacingControl w:val="doNotCompress"/>
  <w:compat/>
  <w:rsids>
    <w:rsidRoot w:val="00D61DA6"/>
    <w:rsid w:val="00115E25"/>
    <w:rsid w:val="00153588"/>
    <w:rsid w:val="001A4F3C"/>
    <w:rsid w:val="001E6BCD"/>
    <w:rsid w:val="002974F8"/>
    <w:rsid w:val="005B12A7"/>
    <w:rsid w:val="005B661C"/>
    <w:rsid w:val="006A0C6E"/>
    <w:rsid w:val="00743BAC"/>
    <w:rsid w:val="009E46FF"/>
    <w:rsid w:val="00AC299C"/>
    <w:rsid w:val="00AF79E9"/>
    <w:rsid w:val="00C20183"/>
    <w:rsid w:val="00C475A7"/>
    <w:rsid w:val="00C636C0"/>
    <w:rsid w:val="00C70062"/>
    <w:rsid w:val="00CB1CD3"/>
    <w:rsid w:val="00D43C26"/>
    <w:rsid w:val="00D61DA6"/>
    <w:rsid w:val="00EA7A4A"/>
    <w:rsid w:val="00EF457F"/>
    <w:rsid w:val="00F8112F"/>
    <w:rsid w:val="00FB0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A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E46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201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2E500-D515-4FFE-8056-22C6FB06F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RePack by SPecialiST</cp:lastModifiedBy>
  <cp:revision>6</cp:revision>
  <cp:lastPrinted>2012-04-12T12:47:00Z</cp:lastPrinted>
  <dcterms:created xsi:type="dcterms:W3CDTF">2012-04-09T07:02:00Z</dcterms:created>
  <dcterms:modified xsi:type="dcterms:W3CDTF">2018-10-11T12:39:00Z</dcterms:modified>
</cp:coreProperties>
</file>